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0" w:right="616" w:firstLine="0"/>
        <w:jc w:val="right"/>
        <w:rPr>
          <w:rFonts w:ascii="Tahoma"/>
          <w:b/>
          <w:sz w:val="18"/>
        </w:rPr>
      </w:pPr>
      <w:r>
        <w:rPr>
          <w:rFonts w:ascii="Tahoma"/>
          <w:b/>
          <w:color w:val="FFFFFF"/>
          <w:sz w:val="18"/>
        </w:rPr>
        <w:t>SEGUICI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"/>
        <w:rPr>
          <w:rFonts w:ascii="Tahoma"/>
          <w:b/>
          <w:sz w:val="15"/>
        </w:rPr>
      </w:pPr>
    </w:p>
    <w:p>
      <w:pPr>
        <w:pStyle w:val="Title"/>
      </w:pPr>
      <w:r>
        <w:rPr>
          <w:color w:val="FFFFFF"/>
        </w:rPr>
        <w:t>ALLA</w:t>
      </w:r>
      <w:r>
        <w:rPr>
          <w:color w:val="FFFFFF"/>
          <w:spacing w:val="-4"/>
        </w:rPr>
        <w:t> </w:t>
      </w:r>
      <w:r>
        <w:rPr>
          <w:color w:val="FFFFFF"/>
        </w:rPr>
        <w:t>SCOPERTA</w:t>
      </w:r>
      <w:r>
        <w:rPr>
          <w:color w:val="FFFFFF"/>
          <w:spacing w:val="-5"/>
        </w:rPr>
        <w:t> </w:t>
      </w:r>
      <w:r>
        <w:rPr>
          <w:color w:val="FFFFFF"/>
        </w:rPr>
        <w:t>DEL</w:t>
      </w:r>
      <w:r>
        <w:rPr>
          <w:color w:val="FFFFFF"/>
          <w:spacing w:val="-5"/>
        </w:rPr>
        <w:t> </w:t>
      </w:r>
      <w:r>
        <w:rPr>
          <w:color w:val="FFFFFF"/>
        </w:rPr>
        <w:t>GIAPPONE</w:t>
      </w:r>
    </w:p>
    <w:p>
      <w:pPr>
        <w:spacing w:line="261" w:lineRule="auto" w:before="108"/>
        <w:ind w:left="94" w:right="93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Tokyo, Kanazawa, Takayama, Kyoto, Nara,</w:t>
      </w:r>
      <w:r>
        <w:rPr>
          <w:rFonts w:ascii="Georgia"/>
          <w:i/>
          <w:color w:val="FFFFFF"/>
          <w:spacing w:val="-118"/>
          <w:sz w:val="50"/>
        </w:rPr>
        <w:t> </w:t>
      </w:r>
      <w:r>
        <w:rPr>
          <w:rFonts w:ascii="Georgia"/>
          <w:i/>
          <w:color w:val="FFFFFF"/>
          <w:sz w:val="50"/>
        </w:rPr>
        <w:t>Osaka,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Himeji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4"/>
        <w:rPr>
          <w:rFonts w:ascii="Georgia"/>
          <w:i/>
          <w:sz w:val="22"/>
        </w:rPr>
      </w:pPr>
    </w:p>
    <w:p>
      <w:pPr>
        <w:spacing w:after="0"/>
        <w:rPr>
          <w:rFonts w:ascii="Georgia"/>
          <w:sz w:val="22"/>
        </w:rPr>
        <w:sectPr>
          <w:type w:val="continuous"/>
          <w:pgSz w:w="11910" w:h="16840"/>
          <w:pgMar w:top="380" w:bottom="280" w:left="380" w:right="380"/>
        </w:sectPr>
      </w:pPr>
    </w:p>
    <w:p>
      <w:pPr>
        <w:pStyle w:val="BodyText"/>
        <w:spacing w:before="2"/>
        <w:rPr>
          <w:rFonts w:ascii="Georgia"/>
          <w:i/>
          <w:sz w:val="43"/>
        </w:rPr>
      </w:pPr>
      <w:r>
        <w:rPr/>
        <w:pict>
          <v:group style="position:absolute;margin-left:-.000013pt;margin-top:.000015pt;width:595.3pt;height:841.3pt;mso-position-horizontal-relative:page;mso-position-vertical-relative:page;z-index:-15804928" coordorigin="0,0" coordsize="11906,16826">
            <v:shape style="position:absolute;left:0;top:0;width:11906;height:10440" type="#_x0000_t75" stroked="false">
              <v:imagedata r:id="rId5" o:title=""/>
            </v:shape>
            <v:shape style="position:absolute;left:6237;top:8417;width:5668;height:4004" coordorigin="6238,8417" coordsize="5668,4004" path="m8975,8417l7406,8550,6671,9231,6238,10650,11886,12420,11890,11997,11898,10976,11906,9888,11906,8646,8975,8417xe" filled="true" fillcolor="#ffffff" stroked="false">
              <v:path arrowok="t"/>
              <v:fill type="solid"/>
            </v:shape>
            <v:shape style="position:absolute;left:6171;top:8518;width:5734;height:2174" coordorigin="6172,8518" coordsize="5734,2174" path="m6286,10677l6347,10692,6347,10692,6286,10677xm10707,8518l10609,8519,10416,8522,10229,8529,10047,8539,9870,8552,9699,8568,9616,8577,9533,8586,9452,8597,9373,8608,9294,8620,9217,8632,9141,8645,9066,8659,8993,8673,8920,8688,8849,8703,8780,8719,8711,8735,8643,8752,8577,8770,8512,8788,8448,8806,8385,8825,8323,8845,8223,8878,8125,8913,8031,8948,7940,8985,7851,9023,7766,9061,7683,9101,7603,9141,7526,9182,7452,9223,7380,9265,7311,9308,7244,9351,7180,9394,7119,9438,7060,9482,7003,9526,6949,9570,6897,9614,6847,9658,6800,9702,6754,9746,6711,9790,6670,9833,6631,9876,6594,9919,6559,9961,6473,10071,6400,10175,6340,10273,6290,10362,6251,10442,6220,10510,6198,10567,6183,10609,6175,10637,6172,10649,6347,10692,6354,10666,6378,10600,6422,10501,6490,10373,6516,10330,6544,10285,6575,10238,6609,10190,6646,10140,6686,10089,6730,10037,6776,9984,6826,9930,6880,9875,6937,9820,6998,9765,7063,9709,7132,9654,7205,9598,7282,9543,7363,9488,7449,9434,7540,9380,7635,9327,7685,9301,7735,9276,7787,9250,7840,9225,7895,9200,7950,9176,8007,9152,8066,9128,8125,9105,8186,9082,8248,9060,8312,9038,8377,9017,8444,8996,8511,8975,8581,8955,8651,8936,8724,8918,8797,8900,8872,8882,8949,8866,9027,8849,9107,8834,9188,8819,9270,8806,9355,8792,9441,8780,9528,8768,9617,8758,9708,8748,9800,8739,9894,8730,9990,8723,10087,8717,10186,8711,10287,8707,10389,8703,10600,8699,11904,8698,11906,8683,11906,8575,11659,8555,11410,8539,11168,8527,10934,8520,10707,8518xm11904,8698l10707,8698,10931,8700,11161,8707,11399,8718,11645,8735,11899,8756,11904,8698xe" filled="true" fillcolor="#e85f19" stroked="false">
              <v:path arrowok="t"/>
              <v:fill type="solid"/>
            </v:shape>
            <v:shape style="position:absolute;left:0;top:8607;width:11906;height:8218" coordorigin="0,8608" coordsize="11906,8218" path="m0,8608l0,16826,11906,16826,11906,12151,11821,12147,11737,12141,11653,12135,11569,12129,11485,12122,11401,12114,11318,12106,11235,12097,11152,12088,11069,12078,10986,12068,10904,12056,10822,12045,10740,12032,10659,12019,10578,12005,10497,11991,10416,11976,10336,11960,10257,11944,10177,11926,10099,11908,10020,11890,9942,11871,9865,11850,9788,11830,9711,11808,9635,11786,9560,11763,9485,11739,9411,11714,9337,11688,9264,11662,9191,11635,9119,11607,9048,11578,8977,11549,8907,11518,8838,11487,8769,11454,8702,11421,8634,11387,8568,11352,8502,11317,8438,11280,8374,11242,8311,11204,8212,11148,8114,11092,8016,11038,7918,10984,7821,10932,7724,10879,7627,10828,7531,10778,7434,10728,7338,10679,7243,10631,7147,10583,7052,10536,6957,10490,6863,10445,6768,10400,6675,10356,6581,10313,6488,10271,6395,10229,6302,10188,6210,10147,6118,10108,6027,10069,5936,10030,5845,9992,5754,9955,5664,9919,5575,9883,5485,9848,5396,9814,5308,9780,5220,9747,5132,9714,5045,9682,4958,9651,4872,9620,4786,9590,4700,9560,4615,9531,4530,9502,4362,9447,4196,9394,4031,9344,3869,9295,3708,9248,3550,9204,3393,9162,3239,9121,3087,9083,2937,9046,2789,9011,2643,8978,2499,8947,2358,8917,2219,8890,2083,8863,1949,8838,1817,8815,1688,8793,1562,8773,1438,8754,1317,8736,1198,8720,1083,8705,970,8691,805,8672,647,8656,496,8642,352,8630,214,8620,83,8612,0,8608xe" filled="true" fillcolor="#ec6714" stroked="false">
              <v:path arrowok="t"/>
              <v:fill type="solid"/>
            </v:shape>
            <v:shape style="position:absolute;left:5740;top:9949;width:2751;height:1361" type="#_x0000_t75" stroked="false">
              <v:imagedata r:id="rId6" o:title=""/>
            </v:shape>
            <v:shape style="position:absolute;left:4425;top:620;width:6633;height:1026" coordorigin="4426,621" coordsize="6633,1026" path="m5441,1530l5437,1523,5425,1522,5408,1529,5392,1539,5372,1550,5354,1556,5341,1555,5338,1541,5342,1521,5347,1502,5350,1494,5368,1439,5380,1405,5432,1252,5433,1240,5436,1214,5434,1209,5434,1209,5425,1194,5402,1185,5376,1183,5355,1182,5355,1240,5290,1405,5157,1405,5355,1240,5355,1182,5316,1181,5111,1170,5038,1168,4990,1168,4938,1175,4891,1198,4858,1249,4854,1294,4870,1334,4896,1363,4926,1380,4946,1382,4958,1377,4960,1368,4930,1342,4918,1317,4916,1288,4928,1259,4975,1226,5038,1212,5094,1209,5117,1210,5220,1210,5253,1211,5301,1214,5231,1280,5148,1354,5049,1440,4951,1509,4862,1553,4784,1578,4717,1588,4661,1590,4619,1590,4593,1588,4568,1583,4544,1574,4522,1561,4519,1559,4517,1556,4514,1554,4704,1554,4755,1549,4786,1534,4796,1520,4802,1510,4807,1478,4801,1436,4778,1394,4736,1357,4669,1326,4763,1303,4807,1268,4820,1238,4820,1225,4807,1195,4804,1194,4772,1176,4726,1167,4675,1164,4613,1166,4570,1175,4543,1188,4527,1201,4520,1217,4527,1227,4543,1227,4562,1215,4602,1197,4659,1194,4711,1208,4735,1244,4709,1285,4648,1313,4586,1330,4558,1336,4610,1362,4662,1401,4704,1443,4728,1477,4732,1500,4723,1513,4706,1519,4688,1520,4489,1520,4486,1515,4484,1509,4483,1503,4482,1476,4485,1457,4488,1445,4486,1437,4480,1432,4473,1435,4467,1437,4447,1455,4431,1487,4426,1528,4436,1570,4470,1608,4534,1636,4633,1646,4815,1614,4867,1590,4973,1543,5084,1471,5126,1439,5283,1439,5250,1521,5236,1566,5240,1591,5258,1613,5296,1619,5349,1599,5401,1567,5415,1556,5436,1540,5441,1530xm6649,1547l6647,1544,6635,1549,6618,1558,6605,1564,6594,1565,6586,1561,6585,1559,6583,1551,6582,1549,6582,1530,6583,1513,6584,1505,6597,1438,6609,1393,6607,1370,6578,1370,6553,1381,6535,1399,6520,1436,6504,1504,6492,1522,6470,1537,6445,1547,6425,1551,6415,1536,6421,1500,6434,1458,6445,1428,6449,1411,6449,1410,6450,1407,6452,1398,6452,1387,6449,1376,6419,1359,6370,1372,6324,1394,6304,1406,6305,1407,6285,1389,6269,1374,6243,1366,6243,1459,6241,1497,6228,1533,6208,1561,6183,1578,6156,1581,6146,1575,6132,1568,6115,1544,6107,1511,6109,1472,6121,1436,6141,1408,6166,1392,6193,1389,6217,1401,6234,1426,6243,1459,6243,1366,6221,1358,6165,1361,6107,1382,6062,1415,6032,1457,6017,1501,6019,1545,5999,1562,5976,1575,5953,1582,5933,1582,5902,1563,5890,1531,5888,1504,5888,1499,5889,1489,5913,1391,5943,1310,5970,1254,5981,1233,6071,1233,6072,1232,6094,1201,6090,1186,6068,1182,5615,1175,5568,1176,5534,1186,5513,1202,5502,1223,5507,1281,5540,1334,5583,1373,5615,1388,5622,1383,5617,1368,5603,1344,5580,1310,5567,1260,5596,1238,5637,1232,5658,1233,5927,1233,5852,1317,5814,1374,5800,1429,5797,1508,5807,1576,5829,1613,5857,1628,5882,1630,5927,1627,5966,1618,6000,1601,6025,1582,6034,1575,6070,1606,6118,1620,6172,1616,6228,1596,6248,1581,6274,1561,6305,1518,6319,1472,6315,1428,6315,1429,6317,1428,6338,1416,6353,1411,6362,1410,6367,1413,6368,1431,6360,1464,6348,1499,6339,1525,6333,1549,6328,1579,6333,1605,6354,1616,6394,1607,6441,1587,6481,1568,6497,1559,6498,1592,6501,1609,6507,1615,6520,1615,6554,1609,6587,1594,6614,1577,6630,1566,6631,1565,6643,1555,6649,1547xm7089,1530l7070,1490,7024,1464,6977,1443,6975,1442,6957,1421,6955,1419,6955,1418,6953,1407,6958,1402,6973,1399,7003,1399,7031,1399,7039,1406,7039,1425,7050,1428,7063,1428,7079,1428,7082,1425,7086,1404,7086,1399,7087,1385,7087,1385,7084,1368,7070,1361,7005,1359,6969,1360,6951,1368,6936,1385,6905,1361,6865,1368,6828,1389,6802,1405,6778,1418,6779,1413,6779,1412,6779,1375,6759,1360,6715,1373,6669,1397,6644,1412,6635,1419,6634,1426,6641,1431,6660,1427,6676,1421,6690,1413,6692,1413,6692,1415,6668,1593,6667,1605,6667,1611,6671,1617,6682,1615,6706,1605,6733,1591,6749,1579,6756,1567,6758,1556,6758,1490,6763,1464,6777,1446,6801,1432,6836,1421,6845,1427,6840,1445,6831,1464,6826,1473,6822,1481,6826,1483,6837,1490,6852,1474,6885,1442,6879,1460,6882,1471,6898,1481,6932,1493,6970,1509,6996,1523,7012,1538,7018,1553,7013,1566,7002,1573,6991,1577,6965,1581,6952,1581,6938,1576,6919,1566,6908,1558,6899,1550,6888,1545,6872,1547,6856,1554,6848,1561,6845,1571,6845,1588,6853,1603,6871,1611,6891,1614,7008,1619,7061,1611,7083,1584,7083,1581,7089,1530xm7430,1528l7430,1524,7413,1447,7376,1377,7323,1317,7262,1265,7200,1223,7142,1190,7095,1168,7093,1167,7066,1156,7067,1151,7068,1147,7068,1143,7058,1115,7048,1106,7048,1153,7026,1173,6982,1181,6921,1175,6846,1156,6844,1156,6846,1150,6888,1043,6920,1057,6979,1084,7022,1108,7045,1130,7048,1153,7048,1106,7028,1090,6983,1066,6933,1043,6880,1020,6871,1016,6871,1036,6826,1150,6723,1118,6692,1107,6648,1093,6632,1088,6632,1107,6503,1090,6500,1089,6397,1079,6336,1075,6311,1073,6244,1071,6192,1072,6135,1074,6122,1075,6111,1074,6166,1049,6240,1031,6303,1022,6316,1020,6376,1015,6442,1040,6508,1064,6571,1087,6632,1107,6632,1088,6563,1064,6473,1032,6428,1015,6381,997,6337,980,6337,1000,6307,1003,6271,1008,6233,1014,6194,1022,6143,1001,6096,980,6059,961,6038,947,6059,939,6090,932,6126,925,6161,920,6201,940,6244,960,6290,980,6337,1000,6337,980,6323,974,6267,950,6215,927,6201,920,6168,903,6167,902,6166,902,6165,901,6129,881,6098,861,6074,842,6056,824,6085,819,6119,817,6156,819,6196,823,6198,823,6199,823,6200,823,6252,831,6306,843,6362,857,6419,872,6420,873,6420,873,6422,874,6424,875,6426,874,6523,905,6616,937,6701,968,6775,997,6833,1020,6871,1036,6871,1016,6859,1011,6804,986,6740,954,6703,934,6671,917,6664,913,6664,934,6607,914,6548,893,6491,874,6487,873,6426,855,6406,840,6372,814,6372,840,6328,829,6303,823,6285,819,6275,817,6243,811,6203,805,6199,801,6173,777,6145,749,6122,725,6108,707,6147,712,6197,720,6271,733,6291,760,6315,787,6342,814,6372,840,6372,814,6356,802,6303,745,6282,712,6268,692,6253,651,6312,702,6377,753,6447,802,6520,849,6592,893,6664,934,6664,913,6597,874,6522,829,6447,780,6376,729,6310,677,6281,651,6251,624,6249,622,6246,621,6240,622,6238,624,6236,627,6234,642,6237,662,6245,686,6258,712,6229,707,6220,705,6173,697,6130,691,6101,688,6092,688,6088,694,6088,696,6087,703,6095,718,6120,750,6172,801,6133,799,6098,800,6066,803,6038,811,6036,811,6034,813,6033,816,6032,818,6032,821,6033,824,6048,843,6070,863,6099,884,6134,905,6103,910,6069,918,6040,927,6021,937,6018,940,6017,944,6018,949,6034,967,6070,988,6116,1010,6165,1030,6138,1040,6115,1050,6097,1062,6083,1076,6081,1079,6081,1082,6083,1088,6086,1090,6089,1090,6102,1092,6116,1093,6133,1092,6191,1090,6240,1089,6303,1091,6383,1096,6481,1106,6602,1121,6746,1144,6783,1156,6841,1174,6909,1191,6974,1199,7027,1192,7043,1181,7061,1167,7247,1274,7349,1377,7392,1455,7400,1486,7402,1504,7401,1522,7403,1537,7412,1547,7424,1546,7429,1538,7430,1528xm11058,1029l11046,957,11014,894,10964,844,10901,811,10828,799,10755,811,10692,844,10642,894,10610,957,10598,1029,10610,1102,10642,1165,10692,1215,10755,1248,10828,1260,10901,1248,10964,1215,11014,1165,11046,1102,11058,1029xe" filled="true" fillcolor="#ffffff" stroked="false">
              <v:path arrowok="t"/>
              <v:fill type="solid"/>
            </v:shape>
            <v:shape style="position:absolute;left:10683;top:884;width:290;height:290" type="#_x0000_t75" stroked="false">
              <v:imagedata r:id="rId7" o:title=""/>
            </v:shape>
            <v:shape style="position:absolute;left:9924;top:799;width:461;height:45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<v:path arrowok="t"/>
              <v:fill type="solid"/>
            </v:shape>
            <v:shape style="position:absolute;left:10059;top:889;width:197;height:371" type="#_x0000_t75" stroked="false">
              <v:imagedata r:id="rId8" o:title=""/>
            </v:shape>
            <v:shape style="position:absolute;left:10171;top:10440;width:1243;height:1243" type="#_x0000_t75" stroked="false">
              <v:imagedata r:id="rId9" o:title=""/>
            </v:shape>
            <v:shape style="position:absolute;left:0;top:10410;width:6650;height:717" coordorigin="0,10410" coordsize="6650,717" path="m6338,10410l0,10410,0,11126,6338,11126,6409,11118,6475,11095,6533,11058,6581,11010,6618,10952,6641,10886,6649,10815,6649,10722,6641,10650,6618,10585,6581,10527,6533,10479,6475,10442,6409,10418,6338,10410xe" filled="true" fillcolor="#ffffff" stroked="false">
              <v:path arrowok="t"/>
              <v:fill type="solid"/>
            </v:shape>
            <v:shape style="position:absolute;left:0;top:9666;width:6623;height:620" coordorigin="0,9666" coordsize="6623,620" path="m6357,9666l0,9666,0,10286,6357,10286,6428,10275,6491,10243,6545,10195,6586,10132,6613,10058,6623,9976,6613,9894,6586,9820,6545,9757,6491,9708,6428,9677,6357,9666xe" filled="true" fillcolor="#e85f19" stroked="false">
              <v:path arrowok="t"/>
              <v:fill type="solid"/>
            </v:shape>
            <w10:wrap type="none"/>
          </v:group>
        </w:pict>
      </w:r>
    </w:p>
    <w:p>
      <w:pPr>
        <w:tabs>
          <w:tab w:pos="3816" w:val="left" w:leader="none"/>
        </w:tabs>
        <w:spacing w:before="1"/>
        <w:ind w:left="175" w:right="0" w:firstLine="0"/>
        <w:jc w:val="center"/>
        <w:rPr>
          <w:rFonts w:ascii="Tahoma"/>
          <w:b/>
          <w:sz w:val="24"/>
        </w:rPr>
      </w:pPr>
      <w:r>
        <w:rPr>
          <w:rFonts w:ascii="Tahoma"/>
          <w:b/>
          <w:color w:val="FFFFFF"/>
          <w:position w:val="6"/>
          <w:sz w:val="24"/>
        </w:rPr>
        <w:t>DATA</w:t>
        <w:tab/>
      </w:r>
      <w:r>
        <w:rPr>
          <w:rFonts w:ascii="Tahoma"/>
          <w:b/>
          <w:color w:val="FFFFFF"/>
          <w:sz w:val="24"/>
        </w:rPr>
        <w:t>PREZZO</w:t>
      </w:r>
    </w:p>
    <w:p>
      <w:pPr>
        <w:tabs>
          <w:tab w:pos="3557" w:val="left" w:leader="none"/>
        </w:tabs>
        <w:spacing w:before="274"/>
        <w:ind w:left="232" w:right="0" w:firstLine="0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EC6714"/>
          <w:w w:val="90"/>
          <w:sz w:val="26"/>
        </w:rPr>
        <w:t>DAL</w:t>
      </w:r>
      <w:r>
        <w:rPr>
          <w:rFonts w:ascii="Tahoma" w:hAnsi="Tahoma"/>
          <w:b/>
          <w:color w:val="EC6714"/>
          <w:spacing w:val="-9"/>
          <w:w w:val="90"/>
          <w:sz w:val="26"/>
        </w:rPr>
        <w:t> </w:t>
      </w:r>
      <w:r>
        <w:rPr>
          <w:rFonts w:ascii="Tahoma" w:hAnsi="Tahoma"/>
          <w:b/>
          <w:color w:val="EC6714"/>
          <w:w w:val="90"/>
          <w:sz w:val="26"/>
        </w:rPr>
        <w:t>5</w:t>
      </w:r>
      <w:r>
        <w:rPr>
          <w:rFonts w:ascii="Tahoma" w:hAnsi="Tahoma"/>
          <w:b/>
          <w:color w:val="EC6714"/>
          <w:spacing w:val="-9"/>
          <w:w w:val="90"/>
          <w:sz w:val="26"/>
        </w:rPr>
        <w:t> </w:t>
      </w:r>
      <w:r>
        <w:rPr>
          <w:rFonts w:ascii="Tahoma" w:hAnsi="Tahoma"/>
          <w:b/>
          <w:color w:val="EC6714"/>
          <w:w w:val="90"/>
          <w:sz w:val="26"/>
        </w:rPr>
        <w:t>AL</w:t>
      </w:r>
      <w:r>
        <w:rPr>
          <w:rFonts w:ascii="Tahoma" w:hAnsi="Tahoma"/>
          <w:b/>
          <w:color w:val="EC6714"/>
          <w:spacing w:val="-9"/>
          <w:w w:val="90"/>
          <w:sz w:val="26"/>
        </w:rPr>
        <w:t> </w:t>
      </w:r>
      <w:r>
        <w:rPr>
          <w:rFonts w:ascii="Tahoma" w:hAnsi="Tahoma"/>
          <w:b/>
          <w:color w:val="EC6714"/>
          <w:w w:val="90"/>
          <w:sz w:val="26"/>
        </w:rPr>
        <w:t>17</w:t>
      </w:r>
      <w:r>
        <w:rPr>
          <w:rFonts w:ascii="Tahoma" w:hAnsi="Tahoma"/>
          <w:b/>
          <w:color w:val="EC6714"/>
          <w:spacing w:val="-8"/>
          <w:w w:val="90"/>
          <w:sz w:val="26"/>
        </w:rPr>
        <w:t> </w:t>
      </w:r>
      <w:r>
        <w:rPr>
          <w:rFonts w:ascii="Tahoma" w:hAnsi="Tahoma"/>
          <w:b/>
          <w:color w:val="EC6714"/>
          <w:w w:val="90"/>
          <w:sz w:val="26"/>
        </w:rPr>
        <w:t>APRILE</w:t>
      </w:r>
      <w:r>
        <w:rPr>
          <w:rFonts w:ascii="Tahoma" w:hAnsi="Tahoma"/>
          <w:b/>
          <w:color w:val="EC6714"/>
          <w:spacing w:val="-9"/>
          <w:w w:val="90"/>
          <w:sz w:val="26"/>
        </w:rPr>
        <w:t> </w:t>
      </w:r>
      <w:r>
        <w:rPr>
          <w:rFonts w:ascii="Tahoma" w:hAnsi="Tahoma"/>
          <w:b/>
          <w:color w:val="EC6714"/>
          <w:w w:val="90"/>
          <w:sz w:val="26"/>
        </w:rPr>
        <w:t>2024</w:t>
        <w:tab/>
      </w:r>
      <w:r>
        <w:rPr>
          <w:rFonts w:ascii="Tahoma" w:hAnsi="Tahoma"/>
          <w:b/>
          <w:color w:val="EC6714"/>
          <w:w w:val="95"/>
          <w:sz w:val="24"/>
        </w:rPr>
        <w:t>€</w:t>
      </w:r>
      <w:r>
        <w:rPr>
          <w:rFonts w:ascii="Tahoma" w:hAnsi="Tahoma"/>
          <w:b/>
          <w:color w:val="EC6714"/>
          <w:spacing w:val="-11"/>
          <w:w w:val="95"/>
          <w:sz w:val="24"/>
        </w:rPr>
        <w:t> </w:t>
      </w:r>
      <w:r>
        <w:rPr>
          <w:rFonts w:ascii="Tahoma" w:hAnsi="Tahoma"/>
          <w:b/>
          <w:color w:val="EC6714"/>
          <w:w w:val="95"/>
          <w:sz w:val="44"/>
        </w:rPr>
        <w:t>4580</w:t>
      </w:r>
      <w:r>
        <w:rPr>
          <w:rFonts w:ascii="Tahoma" w:hAnsi="Tahoma"/>
          <w:b/>
          <w:color w:val="EC6714"/>
          <w:spacing w:val="-20"/>
          <w:w w:val="95"/>
          <w:sz w:val="44"/>
        </w:rPr>
        <w:t> </w:t>
      </w:r>
      <w:r>
        <w:rPr>
          <w:rFonts w:ascii="Tahoma" w:hAnsi="Tahoma"/>
          <w:b/>
          <w:color w:val="EC6714"/>
          <w:w w:val="95"/>
          <w:sz w:val="24"/>
        </w:rPr>
        <w:t>p.p.</w:t>
      </w:r>
    </w:p>
    <w:p>
      <w:pPr>
        <w:spacing w:before="210"/>
        <w:ind w:left="272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FFFFFF"/>
          <w:w w:val="95"/>
          <w:sz w:val="20"/>
        </w:rPr>
        <w:t>PREZZO</w:t>
      </w:r>
      <w:r>
        <w:rPr>
          <w:rFonts w:ascii="Tahoma"/>
          <w:b/>
          <w:color w:val="FFFFFF"/>
          <w:spacing w:val="25"/>
          <w:w w:val="95"/>
          <w:sz w:val="20"/>
        </w:rPr>
        <w:t> </w:t>
      </w:r>
      <w:r>
        <w:rPr>
          <w:rFonts w:ascii="Tahoma"/>
          <w:b/>
          <w:color w:val="FFFFFF"/>
          <w:w w:val="95"/>
          <w:sz w:val="20"/>
        </w:rPr>
        <w:t>PER</w:t>
      </w:r>
      <w:r>
        <w:rPr>
          <w:rFonts w:ascii="Tahoma"/>
          <w:b/>
          <w:color w:val="FFFFFF"/>
          <w:spacing w:val="26"/>
          <w:w w:val="95"/>
          <w:sz w:val="20"/>
        </w:rPr>
        <w:t> </w:t>
      </w:r>
      <w:r>
        <w:rPr>
          <w:rFonts w:ascii="Tahoma"/>
          <w:b/>
          <w:color w:val="FFFFFF"/>
          <w:w w:val="95"/>
          <w:sz w:val="20"/>
        </w:rPr>
        <w:t>PERSONA</w:t>
      </w:r>
      <w:r>
        <w:rPr>
          <w:rFonts w:ascii="Tahoma"/>
          <w:b/>
          <w:color w:val="FFFFFF"/>
          <w:spacing w:val="26"/>
          <w:w w:val="95"/>
          <w:sz w:val="20"/>
        </w:rPr>
        <w:t> </w:t>
      </w:r>
      <w:r>
        <w:rPr>
          <w:rFonts w:ascii="Tahoma"/>
          <w:b/>
          <w:color w:val="FFFFFF"/>
          <w:w w:val="95"/>
          <w:sz w:val="20"/>
        </w:rPr>
        <w:t>/</w:t>
      </w:r>
      <w:r>
        <w:rPr>
          <w:rFonts w:ascii="Tahoma"/>
          <w:b/>
          <w:color w:val="FFFFFF"/>
          <w:spacing w:val="26"/>
          <w:w w:val="95"/>
          <w:sz w:val="20"/>
        </w:rPr>
        <w:t> </w:t>
      </w:r>
      <w:r>
        <w:rPr>
          <w:rFonts w:ascii="Tahoma"/>
          <w:b/>
          <w:color w:val="FFFFFF"/>
          <w:w w:val="95"/>
          <w:sz w:val="20"/>
        </w:rPr>
        <w:t>BASE</w:t>
      </w:r>
      <w:r>
        <w:rPr>
          <w:rFonts w:ascii="Tahoma"/>
          <w:b/>
          <w:color w:val="FFFFFF"/>
          <w:spacing w:val="26"/>
          <w:w w:val="95"/>
          <w:sz w:val="20"/>
        </w:rPr>
        <w:t> </w:t>
      </w:r>
      <w:r>
        <w:rPr>
          <w:rFonts w:ascii="Tahoma"/>
          <w:b/>
          <w:color w:val="FFFFFF"/>
          <w:w w:val="95"/>
          <w:sz w:val="20"/>
        </w:rPr>
        <w:t>DOPPIA</w:t>
      </w:r>
    </w:p>
    <w:p>
      <w:pPr>
        <w:spacing w:line="278" w:lineRule="auto" w:before="38"/>
        <w:ind w:left="272" w:right="224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FFFFFF"/>
          <w:w w:val="90"/>
          <w:sz w:val="20"/>
        </w:rPr>
        <w:t>PARTENZA</w:t>
      </w:r>
      <w:r>
        <w:rPr>
          <w:rFonts w:ascii="Tahoma"/>
          <w:b/>
          <w:color w:val="FFFFFF"/>
          <w:spacing w:val="8"/>
          <w:w w:val="90"/>
          <w:sz w:val="20"/>
        </w:rPr>
        <w:t> </w:t>
      </w:r>
      <w:r>
        <w:rPr>
          <w:rFonts w:ascii="Tahoma"/>
          <w:b/>
          <w:color w:val="FFFFFF"/>
          <w:w w:val="90"/>
          <w:sz w:val="20"/>
        </w:rPr>
        <w:t>DI</w:t>
      </w:r>
      <w:r>
        <w:rPr>
          <w:rFonts w:ascii="Tahoma"/>
          <w:b/>
          <w:color w:val="FFFFFF"/>
          <w:spacing w:val="7"/>
          <w:w w:val="90"/>
          <w:sz w:val="20"/>
        </w:rPr>
        <w:t> </w:t>
      </w:r>
      <w:r>
        <w:rPr>
          <w:rFonts w:ascii="Tahoma"/>
          <w:b/>
          <w:color w:val="FFFFFF"/>
          <w:w w:val="90"/>
          <w:sz w:val="20"/>
        </w:rPr>
        <w:t>GRUPPO</w:t>
      </w:r>
      <w:r>
        <w:rPr>
          <w:rFonts w:ascii="Tahoma"/>
          <w:b/>
          <w:color w:val="FFFFFF"/>
          <w:spacing w:val="7"/>
          <w:w w:val="90"/>
          <w:sz w:val="20"/>
        </w:rPr>
        <w:t> </w:t>
      </w:r>
      <w:r>
        <w:rPr>
          <w:rFonts w:ascii="Tahoma"/>
          <w:b/>
          <w:color w:val="FFFFFF"/>
          <w:w w:val="90"/>
          <w:sz w:val="20"/>
        </w:rPr>
        <w:t>MINIMO</w:t>
      </w:r>
      <w:r>
        <w:rPr>
          <w:rFonts w:ascii="Tahoma"/>
          <w:b/>
          <w:color w:val="FFFFFF"/>
          <w:spacing w:val="7"/>
          <w:w w:val="90"/>
          <w:sz w:val="20"/>
        </w:rPr>
        <w:t> </w:t>
      </w:r>
      <w:r>
        <w:rPr>
          <w:rFonts w:ascii="Tahoma"/>
          <w:b/>
          <w:color w:val="FFFFFF"/>
          <w:w w:val="90"/>
          <w:sz w:val="20"/>
        </w:rPr>
        <w:t>20</w:t>
      </w:r>
      <w:r>
        <w:rPr>
          <w:rFonts w:ascii="Tahoma"/>
          <w:b/>
          <w:color w:val="FFFFFF"/>
          <w:spacing w:val="53"/>
          <w:sz w:val="20"/>
        </w:rPr>
        <w:t> </w:t>
      </w:r>
      <w:r>
        <w:rPr>
          <w:rFonts w:ascii="Tahoma"/>
          <w:b/>
          <w:color w:val="FFFFFF"/>
          <w:w w:val="90"/>
          <w:sz w:val="20"/>
        </w:rPr>
        <w:t>PARTECIPANTI</w:t>
      </w:r>
      <w:r>
        <w:rPr>
          <w:rFonts w:ascii="Tahoma"/>
          <w:b/>
          <w:color w:val="FFFFFF"/>
          <w:spacing w:val="-50"/>
          <w:w w:val="90"/>
          <w:sz w:val="20"/>
        </w:rPr>
        <w:t> </w:t>
      </w:r>
      <w:r>
        <w:rPr>
          <w:rFonts w:ascii="Tahoma"/>
          <w:b/>
          <w:color w:val="FFFFFF"/>
          <w:sz w:val="20"/>
        </w:rPr>
        <w:t>13 GIORNI | 10</w:t>
      </w:r>
      <w:r>
        <w:rPr>
          <w:rFonts w:ascii="Tahoma"/>
          <w:b/>
          <w:color w:val="FFFFFF"/>
          <w:spacing w:val="1"/>
          <w:sz w:val="20"/>
        </w:rPr>
        <w:t> </w:t>
      </w:r>
      <w:r>
        <w:rPr>
          <w:rFonts w:ascii="Tahoma"/>
          <w:b/>
          <w:color w:val="FFFFFF"/>
          <w:spacing w:val="9"/>
          <w:sz w:val="20"/>
        </w:rPr>
        <w:t>NOTTI</w:t>
      </w:r>
    </w:p>
    <w:p>
      <w:pPr>
        <w:spacing w:before="115"/>
        <w:ind w:left="347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1"/>
          <w:sz w:val="16"/>
        </w:rPr>
        <w:t>LA</w:t>
      </w:r>
      <w:r>
        <w:rPr>
          <w:rFonts w:ascii="Trebuchet MS"/>
          <w:color w:val="FFFFFF"/>
          <w:spacing w:val="-18"/>
          <w:sz w:val="16"/>
        </w:rPr>
        <w:t> </w:t>
      </w:r>
      <w:r>
        <w:rPr>
          <w:rFonts w:ascii="Trebuchet MS"/>
          <w:color w:val="FFFFFF"/>
          <w:spacing w:val="-1"/>
          <w:sz w:val="16"/>
        </w:rPr>
        <w:t>QUOTA</w:t>
      </w:r>
      <w:r>
        <w:rPr>
          <w:rFonts w:ascii="Trebuchet MS"/>
          <w:color w:val="FFFFFF"/>
          <w:spacing w:val="-17"/>
          <w:sz w:val="16"/>
        </w:rPr>
        <w:t> </w:t>
      </w:r>
      <w:r>
        <w:rPr>
          <w:rFonts w:ascii="Trebuchet MS"/>
          <w:color w:val="FFFFFF"/>
          <w:spacing w:val="-1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4" w:after="0"/>
        <w:ind w:left="707" w:right="0" w:hanging="361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FFFFFF"/>
          <w:spacing w:val="-2"/>
          <w:w w:val="90"/>
          <w:sz w:val="16"/>
        </w:rPr>
        <w:t>Volo</w:t>
      </w:r>
      <w:r>
        <w:rPr>
          <w:rFonts w:ascii="Trebuchet MS" w:hAnsi="Trebuchet MS"/>
          <w:color w:val="FFFFFF"/>
          <w:spacing w:val="-13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da</w:t>
      </w:r>
      <w:r>
        <w:rPr>
          <w:rFonts w:ascii="Trebuchet MS" w:hAnsi="Trebuchet MS"/>
          <w:color w:val="FFFFFF"/>
          <w:spacing w:val="-13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Roma</w:t>
      </w:r>
      <w:r>
        <w:rPr>
          <w:rFonts w:ascii="Trebuchet MS" w:hAnsi="Trebuchet MS"/>
          <w:color w:val="FFFFFF"/>
          <w:spacing w:val="-13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con</w:t>
      </w:r>
      <w:r>
        <w:rPr>
          <w:rFonts w:ascii="Trebuchet MS" w:hAnsi="Trebuchet MS"/>
          <w:color w:val="FFFFFF"/>
          <w:spacing w:val="-13"/>
          <w:w w:val="90"/>
          <w:sz w:val="16"/>
        </w:rPr>
        <w:t> </w:t>
      </w:r>
      <w:r>
        <w:rPr>
          <w:rFonts w:ascii="Trebuchet MS" w:hAnsi="Trebuchet MS"/>
          <w:color w:val="FFFFFF"/>
          <w:spacing w:val="-1"/>
          <w:w w:val="90"/>
          <w:sz w:val="16"/>
        </w:rPr>
        <w:t>bagaglio</w:t>
      </w:r>
      <w:r>
        <w:rPr>
          <w:rFonts w:ascii="Trebuchet MS" w:hAnsi="Trebuchet MS"/>
          <w:color w:val="FFFFFF"/>
          <w:spacing w:val="-13"/>
          <w:w w:val="90"/>
          <w:sz w:val="16"/>
        </w:rPr>
        <w:t> </w:t>
      </w:r>
      <w:r>
        <w:rPr>
          <w:rFonts w:ascii="Trebuchet MS" w:hAnsi="Trebuchet MS"/>
          <w:color w:val="FFFFFF"/>
          <w:spacing w:val="-1"/>
          <w:w w:val="90"/>
          <w:sz w:val="16"/>
        </w:rPr>
        <w:t>in</w:t>
      </w:r>
      <w:r>
        <w:rPr>
          <w:rFonts w:ascii="Trebuchet MS" w:hAnsi="Trebuchet MS"/>
          <w:color w:val="FFFFFF"/>
          <w:spacing w:val="-13"/>
          <w:w w:val="90"/>
          <w:sz w:val="16"/>
        </w:rPr>
        <w:t> </w:t>
      </w:r>
      <w:r>
        <w:rPr>
          <w:rFonts w:ascii="Trebuchet MS" w:hAnsi="Trebuchet MS"/>
          <w:color w:val="FFFFFF"/>
          <w:spacing w:val="-1"/>
          <w:w w:val="90"/>
          <w:sz w:val="16"/>
        </w:rPr>
        <w:t>classe</w:t>
      </w:r>
      <w:r>
        <w:rPr>
          <w:rFonts w:ascii="Trebuchet MS" w:hAnsi="Trebuchet MS"/>
          <w:color w:val="FFFFFF"/>
          <w:spacing w:val="-13"/>
          <w:w w:val="90"/>
          <w:sz w:val="16"/>
        </w:rPr>
        <w:t> </w:t>
      </w:r>
      <w:r>
        <w:rPr>
          <w:rFonts w:ascii="Trebuchet MS" w:hAnsi="Trebuchet MS"/>
          <w:color w:val="FFFFFF"/>
          <w:spacing w:val="-1"/>
          <w:w w:val="90"/>
          <w:sz w:val="16"/>
        </w:rPr>
        <w:t>economica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59" w:lineRule="auto" w:before="15" w:after="0"/>
        <w:ind w:left="707" w:right="138" w:hanging="360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FFFFFF"/>
          <w:spacing w:val="-4"/>
          <w:w w:val="90"/>
          <w:sz w:val="16"/>
        </w:rPr>
        <w:t>10</w:t>
      </w:r>
      <w:r>
        <w:rPr>
          <w:rFonts w:ascii="Trebuchet MS" w:hAnsi="Trebuchet MS"/>
          <w:color w:val="FFFFFF"/>
          <w:spacing w:val="-20"/>
          <w:w w:val="90"/>
          <w:sz w:val="16"/>
        </w:rPr>
        <w:t> </w:t>
      </w:r>
      <w:r>
        <w:rPr>
          <w:rFonts w:ascii="Trebuchet MS" w:hAnsi="Trebuchet MS"/>
          <w:color w:val="FFFFFF"/>
          <w:spacing w:val="-4"/>
          <w:w w:val="90"/>
          <w:sz w:val="16"/>
        </w:rPr>
        <w:t>notti</w:t>
      </w:r>
      <w:r>
        <w:rPr>
          <w:rFonts w:ascii="Trebuchet MS" w:hAnsi="Trebuchet MS"/>
          <w:color w:val="FFFFFF"/>
          <w:spacing w:val="-19"/>
          <w:w w:val="90"/>
          <w:sz w:val="16"/>
        </w:rPr>
        <w:t> </w:t>
      </w:r>
      <w:r>
        <w:rPr>
          <w:rFonts w:ascii="Trebuchet MS" w:hAnsi="Trebuchet MS"/>
          <w:color w:val="FFFFFF"/>
          <w:spacing w:val="-4"/>
          <w:w w:val="90"/>
          <w:sz w:val="16"/>
        </w:rPr>
        <w:t>in</w:t>
      </w:r>
      <w:r>
        <w:rPr>
          <w:rFonts w:ascii="Trebuchet MS" w:hAnsi="Trebuchet MS"/>
          <w:color w:val="FFFFFF"/>
          <w:spacing w:val="-19"/>
          <w:w w:val="90"/>
          <w:sz w:val="16"/>
        </w:rPr>
        <w:t> </w:t>
      </w:r>
      <w:r>
        <w:rPr>
          <w:rFonts w:ascii="Trebuchet MS" w:hAnsi="Trebuchet MS"/>
          <w:color w:val="FFFFFF"/>
          <w:spacing w:val="-4"/>
          <w:w w:val="90"/>
          <w:sz w:val="16"/>
        </w:rPr>
        <w:t>hotel</w:t>
      </w:r>
      <w:r>
        <w:rPr>
          <w:rFonts w:ascii="Trebuchet MS" w:hAnsi="Trebuchet MS"/>
          <w:color w:val="FFFFFF"/>
          <w:spacing w:val="-19"/>
          <w:w w:val="90"/>
          <w:sz w:val="16"/>
        </w:rPr>
        <w:t> </w:t>
      </w:r>
      <w:r>
        <w:rPr>
          <w:rFonts w:ascii="Trebuchet MS" w:hAnsi="Trebuchet MS"/>
          <w:color w:val="FFFFFF"/>
          <w:spacing w:val="-4"/>
          <w:w w:val="90"/>
          <w:sz w:val="16"/>
        </w:rPr>
        <w:t>come</w:t>
      </w:r>
      <w:r>
        <w:rPr>
          <w:rFonts w:ascii="Trebuchet MS" w:hAnsi="Trebuchet MS"/>
          <w:color w:val="FFFFFF"/>
          <w:spacing w:val="-19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da</w:t>
      </w:r>
      <w:r>
        <w:rPr>
          <w:rFonts w:ascii="Trebuchet MS" w:hAnsi="Trebuchet MS"/>
          <w:color w:val="FFFFFF"/>
          <w:spacing w:val="-19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programma</w:t>
      </w:r>
      <w:r>
        <w:rPr>
          <w:rFonts w:ascii="Trebuchet MS" w:hAnsi="Trebuchet MS"/>
          <w:color w:val="FFFFFF"/>
          <w:spacing w:val="-19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con</w:t>
      </w:r>
      <w:r>
        <w:rPr>
          <w:rFonts w:ascii="Trebuchet MS" w:hAnsi="Trebuchet MS"/>
          <w:color w:val="FFFFFF"/>
          <w:spacing w:val="-19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pernotto</w:t>
      </w:r>
      <w:r>
        <w:rPr>
          <w:rFonts w:ascii="Trebuchet MS" w:hAnsi="Trebuchet MS"/>
          <w:color w:val="FFFFFF"/>
          <w:spacing w:val="-20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e</w:t>
      </w:r>
      <w:r>
        <w:rPr>
          <w:rFonts w:ascii="Trebuchet MS" w:hAnsi="Trebuchet MS"/>
          <w:color w:val="FFFFFF"/>
          <w:spacing w:val="-19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prima</w:t>
      </w:r>
      <w:r>
        <w:rPr>
          <w:rFonts w:ascii="Trebuchet MS" w:hAnsi="Trebuchet MS"/>
          <w:color w:val="FFFFFF"/>
          <w:spacing w:val="-19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colazione,</w:t>
      </w:r>
      <w:r>
        <w:rPr>
          <w:rFonts w:ascii="Trebuchet MS" w:hAnsi="Trebuchet MS"/>
          <w:color w:val="FFFFFF"/>
          <w:spacing w:val="-19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1</w:t>
      </w:r>
      <w:r>
        <w:rPr>
          <w:rFonts w:ascii="Trebuchet MS" w:hAnsi="Trebuchet MS"/>
          <w:color w:val="FFFFFF"/>
          <w:spacing w:val="-19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cena</w:t>
      </w:r>
      <w:r>
        <w:rPr>
          <w:rFonts w:ascii="Trebuchet MS" w:hAnsi="Trebuchet MS"/>
          <w:color w:val="FFFFFF"/>
          <w:spacing w:val="-2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tipica</w:t>
      </w:r>
      <w:r>
        <w:rPr>
          <w:rFonts w:ascii="Trebuchet MS" w:hAnsi="Trebuchet MS"/>
          <w:color w:val="FFFFFF"/>
          <w:spacing w:val="-16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giapponese</w:t>
      </w:r>
      <w:r>
        <w:rPr>
          <w:rFonts w:ascii="Trebuchet MS" w:hAnsi="Trebuchet MS"/>
          <w:color w:val="FFFFFF"/>
          <w:spacing w:val="-16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in</w:t>
      </w:r>
      <w:r>
        <w:rPr>
          <w:rFonts w:ascii="Trebuchet MS" w:hAnsi="Trebuchet MS"/>
          <w:color w:val="FFFFFF"/>
          <w:spacing w:val="-16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camera</w:t>
      </w:r>
      <w:r>
        <w:rPr>
          <w:rFonts w:ascii="Trebuchet MS" w:hAnsi="Trebuchet MS"/>
          <w:color w:val="FFFFFF"/>
          <w:spacing w:val="-16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giapponese</w:t>
      </w:r>
      <w:r>
        <w:rPr>
          <w:rFonts w:ascii="Trebuchet MS" w:hAnsi="Trebuchet MS"/>
          <w:color w:val="FFFFFF"/>
          <w:spacing w:val="-16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hotel/ryokan</w:t>
      </w:r>
      <w:r>
        <w:rPr>
          <w:rFonts w:ascii="Trebuchet MS" w:hAnsi="Trebuchet MS"/>
          <w:color w:val="FFFFFF"/>
          <w:spacing w:val="-16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-</w:t>
      </w:r>
      <w:r>
        <w:rPr>
          <w:rFonts w:ascii="Trebuchet MS" w:hAnsi="Trebuchet MS"/>
          <w:color w:val="FFFFFF"/>
          <w:spacing w:val="-15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bevande</w:t>
      </w:r>
      <w:r>
        <w:rPr>
          <w:rFonts w:ascii="Trebuchet MS" w:hAnsi="Trebuchet MS"/>
          <w:color w:val="FFFFFF"/>
          <w:spacing w:val="-16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escluse;</w:t>
      </w:r>
      <w:r>
        <w:rPr>
          <w:rFonts w:ascii="Trebuchet MS" w:hAnsi="Trebuchet MS"/>
          <w:color w:val="FFFFFF"/>
          <w:spacing w:val="-16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5</w:t>
      </w:r>
      <w:r>
        <w:rPr>
          <w:rFonts w:ascii="Trebuchet MS" w:hAnsi="Trebuchet MS"/>
          <w:color w:val="FFFFFF"/>
          <w:spacing w:val="-1"/>
          <w:w w:val="90"/>
          <w:sz w:val="16"/>
        </w:rPr>
        <w:t> </w:t>
      </w:r>
      <w:r>
        <w:rPr>
          <w:rFonts w:ascii="Trebuchet MS" w:hAnsi="Trebuchet MS"/>
          <w:color w:val="FFFFFF"/>
          <w:sz w:val="16"/>
        </w:rPr>
        <w:t>pranzi</w:t>
      </w:r>
      <w:r>
        <w:rPr>
          <w:rFonts w:ascii="Trebuchet MS" w:hAnsi="Trebuchet MS"/>
          <w:color w:val="FFFFFF"/>
          <w:spacing w:val="-21"/>
          <w:sz w:val="16"/>
        </w:rPr>
        <w:t> </w:t>
      </w:r>
      <w:r>
        <w:rPr>
          <w:rFonts w:ascii="Trebuchet MS" w:hAnsi="Trebuchet MS"/>
          <w:color w:val="FFFFFF"/>
          <w:sz w:val="16"/>
        </w:rPr>
        <w:t>bevande</w:t>
      </w:r>
      <w:r>
        <w:rPr>
          <w:rFonts w:ascii="Trebuchet MS" w:hAnsi="Trebuchet MS"/>
          <w:color w:val="FFFFFF"/>
          <w:spacing w:val="-20"/>
          <w:sz w:val="16"/>
        </w:rPr>
        <w:t> </w:t>
      </w:r>
      <w:r>
        <w:rPr>
          <w:rFonts w:ascii="Trebuchet MS" w:hAnsi="Trebuchet MS"/>
          <w:color w:val="FFFFFF"/>
          <w:sz w:val="16"/>
        </w:rPr>
        <w:t>escluse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184" w:lineRule="exact" w:before="0" w:after="0"/>
        <w:ind w:left="707" w:right="0" w:hanging="361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FFFFFF"/>
          <w:spacing w:val="-4"/>
          <w:w w:val="85"/>
          <w:sz w:val="16"/>
        </w:rPr>
        <w:t>Bus</w:t>
      </w:r>
      <w:r>
        <w:rPr>
          <w:rFonts w:ascii="Trebuchet MS" w:hAnsi="Trebuchet MS"/>
          <w:color w:val="FFFFFF"/>
          <w:spacing w:val="-11"/>
          <w:w w:val="85"/>
          <w:sz w:val="16"/>
        </w:rPr>
        <w:t> </w:t>
      </w:r>
      <w:r>
        <w:rPr>
          <w:rFonts w:ascii="Trebuchet MS" w:hAnsi="Trebuchet MS"/>
          <w:color w:val="FFFFFF"/>
          <w:spacing w:val="-4"/>
          <w:w w:val="85"/>
          <w:sz w:val="16"/>
        </w:rPr>
        <w:t>privato</w:t>
      </w:r>
      <w:r>
        <w:rPr>
          <w:rFonts w:ascii="Trebuchet MS" w:hAnsi="Trebuchet MS"/>
          <w:color w:val="FFFFFF"/>
          <w:spacing w:val="-10"/>
          <w:w w:val="85"/>
          <w:sz w:val="16"/>
        </w:rPr>
        <w:t> </w:t>
      </w:r>
      <w:r>
        <w:rPr>
          <w:rFonts w:ascii="Trebuchet MS" w:hAnsi="Trebuchet MS"/>
          <w:color w:val="FFFFFF"/>
          <w:spacing w:val="-3"/>
          <w:w w:val="85"/>
          <w:sz w:val="16"/>
        </w:rPr>
        <w:t>per</w:t>
      </w:r>
      <w:r>
        <w:rPr>
          <w:rFonts w:ascii="Trebuchet MS" w:hAnsi="Trebuchet MS"/>
          <w:color w:val="FFFFFF"/>
          <w:spacing w:val="-11"/>
          <w:w w:val="85"/>
          <w:sz w:val="16"/>
        </w:rPr>
        <w:t> </w:t>
      </w:r>
      <w:r>
        <w:rPr>
          <w:rFonts w:ascii="Trebuchet MS" w:hAnsi="Trebuchet MS"/>
          <w:color w:val="FFFFFF"/>
          <w:spacing w:val="-3"/>
          <w:w w:val="85"/>
          <w:sz w:val="16"/>
        </w:rPr>
        <w:t>visite</w:t>
      </w:r>
      <w:r>
        <w:rPr>
          <w:rFonts w:ascii="Trebuchet MS" w:hAnsi="Trebuchet MS"/>
          <w:color w:val="FFFFFF"/>
          <w:spacing w:val="-10"/>
          <w:w w:val="85"/>
          <w:sz w:val="16"/>
        </w:rPr>
        <w:t> </w:t>
      </w:r>
      <w:r>
        <w:rPr>
          <w:rFonts w:ascii="Trebuchet MS" w:hAnsi="Trebuchet MS"/>
          <w:color w:val="FFFFFF"/>
          <w:spacing w:val="-3"/>
          <w:w w:val="85"/>
          <w:sz w:val="16"/>
        </w:rPr>
        <w:t>e</w:t>
      </w:r>
      <w:r>
        <w:rPr>
          <w:rFonts w:ascii="Trebuchet MS" w:hAnsi="Trebuchet MS"/>
          <w:color w:val="FFFFFF"/>
          <w:spacing w:val="-11"/>
          <w:w w:val="85"/>
          <w:sz w:val="16"/>
        </w:rPr>
        <w:t> </w:t>
      </w:r>
      <w:r>
        <w:rPr>
          <w:rFonts w:ascii="Trebuchet MS" w:hAnsi="Trebuchet MS"/>
          <w:color w:val="FFFFFF"/>
          <w:spacing w:val="-3"/>
          <w:w w:val="85"/>
          <w:sz w:val="16"/>
        </w:rPr>
        <w:t>trasferimenti</w:t>
      </w:r>
      <w:r>
        <w:rPr>
          <w:rFonts w:ascii="Trebuchet MS" w:hAnsi="Trebuchet MS"/>
          <w:color w:val="FFFFFF"/>
          <w:spacing w:val="-10"/>
          <w:w w:val="85"/>
          <w:sz w:val="16"/>
        </w:rPr>
        <w:t> </w:t>
      </w:r>
      <w:r>
        <w:rPr>
          <w:rFonts w:ascii="Trebuchet MS" w:hAnsi="Trebuchet MS"/>
          <w:color w:val="FFFFFF"/>
          <w:spacing w:val="-3"/>
          <w:w w:val="85"/>
          <w:sz w:val="16"/>
        </w:rPr>
        <w:t>come</w:t>
      </w:r>
      <w:r>
        <w:rPr>
          <w:rFonts w:ascii="Trebuchet MS" w:hAnsi="Trebuchet MS"/>
          <w:color w:val="FFFFFF"/>
          <w:spacing w:val="-11"/>
          <w:w w:val="85"/>
          <w:sz w:val="16"/>
        </w:rPr>
        <w:t> </w:t>
      </w:r>
      <w:r>
        <w:rPr>
          <w:rFonts w:ascii="Trebuchet MS" w:hAnsi="Trebuchet MS"/>
          <w:color w:val="FFFFFF"/>
          <w:spacing w:val="-3"/>
          <w:w w:val="85"/>
          <w:sz w:val="16"/>
        </w:rPr>
        <w:t>descritto</w:t>
      </w:r>
      <w:r>
        <w:rPr>
          <w:rFonts w:ascii="Trebuchet MS" w:hAnsi="Trebuchet MS"/>
          <w:color w:val="FFFFFF"/>
          <w:spacing w:val="-10"/>
          <w:w w:val="85"/>
          <w:sz w:val="16"/>
        </w:rPr>
        <w:t> </w:t>
      </w:r>
      <w:r>
        <w:rPr>
          <w:rFonts w:ascii="Trebuchet MS" w:hAnsi="Trebuchet MS"/>
          <w:color w:val="FFFFFF"/>
          <w:spacing w:val="-3"/>
          <w:w w:val="85"/>
          <w:sz w:val="16"/>
        </w:rPr>
        <w:t>nell’itinerario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59" w:lineRule="auto" w:before="14" w:after="0"/>
        <w:ind w:left="707" w:right="141" w:hanging="36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FFFFFF"/>
          <w:spacing w:val="-3"/>
          <w:w w:val="90"/>
          <w:sz w:val="16"/>
        </w:rPr>
        <w:t>Guida</w:t>
      </w:r>
      <w:r>
        <w:rPr>
          <w:rFonts w:ascii="Trebuchet MS" w:hAnsi="Trebuchet MS"/>
          <w:color w:val="FFFFFF"/>
          <w:spacing w:val="-18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professionale</w:t>
      </w:r>
      <w:r>
        <w:rPr>
          <w:rFonts w:ascii="Trebuchet MS" w:hAnsi="Trebuchet MS"/>
          <w:color w:val="FFFFFF"/>
          <w:spacing w:val="-17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parlante</w:t>
      </w:r>
      <w:r>
        <w:rPr>
          <w:rFonts w:ascii="Trebuchet MS" w:hAnsi="Trebuchet MS"/>
          <w:color w:val="FFFFFF"/>
          <w:spacing w:val="-17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italiano</w:t>
      </w:r>
      <w:r>
        <w:rPr>
          <w:rFonts w:ascii="Trebuchet MS" w:hAnsi="Trebuchet MS"/>
          <w:color w:val="FFFFFF"/>
          <w:spacing w:val="-18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accompagnatore</w:t>
      </w:r>
      <w:r>
        <w:rPr>
          <w:rFonts w:ascii="Trebuchet MS" w:hAnsi="Trebuchet MS"/>
          <w:color w:val="FFFFFF"/>
          <w:spacing w:val="-17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al</w:t>
      </w:r>
      <w:r>
        <w:rPr>
          <w:rFonts w:ascii="Trebuchet MS" w:hAnsi="Trebuchet MS"/>
          <w:color w:val="FFFFFF"/>
          <w:spacing w:val="-17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seguito</w:t>
      </w:r>
      <w:r>
        <w:rPr>
          <w:rFonts w:ascii="Trebuchet MS" w:hAnsi="Trebuchet MS"/>
          <w:color w:val="FFFFFF"/>
          <w:spacing w:val="-18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MR</w:t>
      </w:r>
      <w:r>
        <w:rPr>
          <w:rFonts w:ascii="Trebuchet MS" w:hAnsi="Trebuchet MS"/>
          <w:color w:val="FFFFFF"/>
          <w:spacing w:val="-17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Suzuki</w:t>
      </w:r>
      <w:r>
        <w:rPr>
          <w:rFonts w:ascii="Trebuchet MS" w:hAnsi="Trebuchet MS"/>
          <w:color w:val="FFFFFF"/>
          <w:spacing w:val="-1"/>
          <w:w w:val="90"/>
          <w:sz w:val="16"/>
        </w:rPr>
        <w:t> </w:t>
      </w:r>
      <w:r>
        <w:rPr>
          <w:rFonts w:ascii="Trebuchet MS" w:hAnsi="Trebuchet MS"/>
          <w:color w:val="FFFFFF"/>
          <w:sz w:val="16"/>
        </w:rPr>
        <w:t>Kenji,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184" w:lineRule="exact" w:before="0" w:after="0"/>
        <w:ind w:left="707" w:right="0" w:hanging="361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FFFFFF"/>
          <w:spacing w:val="-3"/>
          <w:w w:val="85"/>
          <w:sz w:val="16"/>
        </w:rPr>
        <w:t>2</w:t>
      </w:r>
      <w:r>
        <w:rPr>
          <w:rFonts w:ascii="Trebuchet MS" w:hAnsi="Trebuchet MS"/>
          <w:color w:val="FFFFFF"/>
          <w:spacing w:val="-10"/>
          <w:w w:val="85"/>
          <w:sz w:val="16"/>
        </w:rPr>
        <w:t> </w:t>
      </w:r>
      <w:r>
        <w:rPr>
          <w:rFonts w:ascii="Trebuchet MS" w:hAnsi="Trebuchet MS"/>
          <w:color w:val="FFFFFF"/>
          <w:spacing w:val="-3"/>
          <w:w w:val="85"/>
          <w:sz w:val="16"/>
        </w:rPr>
        <w:t>wifi</w:t>
      </w:r>
      <w:r>
        <w:rPr>
          <w:rFonts w:ascii="Trebuchet MS" w:hAnsi="Trebuchet MS"/>
          <w:color w:val="FFFFFF"/>
          <w:spacing w:val="-7"/>
          <w:w w:val="85"/>
          <w:sz w:val="16"/>
        </w:rPr>
        <w:t> </w:t>
      </w:r>
      <w:r>
        <w:rPr>
          <w:rFonts w:ascii="Trebuchet MS" w:hAnsi="Trebuchet MS"/>
          <w:color w:val="FFFFFF"/>
          <w:spacing w:val="-3"/>
          <w:w w:val="85"/>
          <w:sz w:val="16"/>
        </w:rPr>
        <w:t>router</w:t>
      </w:r>
      <w:r>
        <w:rPr>
          <w:rFonts w:ascii="Trebuchet MS" w:hAnsi="Trebuchet MS"/>
          <w:color w:val="FFFFFF"/>
          <w:spacing w:val="-10"/>
          <w:w w:val="85"/>
          <w:sz w:val="16"/>
        </w:rPr>
        <w:t> </w:t>
      </w:r>
      <w:r>
        <w:rPr>
          <w:rFonts w:ascii="Trebuchet MS" w:hAnsi="Trebuchet MS"/>
          <w:color w:val="FFFFFF"/>
          <w:spacing w:val="-3"/>
          <w:w w:val="85"/>
          <w:sz w:val="16"/>
        </w:rPr>
        <w:t>giga</w:t>
      </w:r>
      <w:r>
        <w:rPr>
          <w:rFonts w:ascii="Trebuchet MS" w:hAnsi="Trebuchet MS"/>
          <w:color w:val="FFFFFF"/>
          <w:spacing w:val="-9"/>
          <w:w w:val="85"/>
          <w:sz w:val="16"/>
        </w:rPr>
        <w:t> </w:t>
      </w:r>
      <w:r>
        <w:rPr>
          <w:rFonts w:ascii="Trebuchet MS" w:hAnsi="Trebuchet MS"/>
          <w:color w:val="FFFFFF"/>
          <w:spacing w:val="-3"/>
          <w:w w:val="85"/>
          <w:sz w:val="16"/>
        </w:rPr>
        <w:t>illimitati,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4" w:after="0"/>
        <w:ind w:left="707" w:right="0" w:hanging="361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FFFFFF"/>
          <w:spacing w:val="-4"/>
          <w:w w:val="90"/>
          <w:sz w:val="16"/>
        </w:rPr>
        <w:t>cerimonia</w:t>
      </w:r>
      <w:r>
        <w:rPr>
          <w:rFonts w:ascii="Trebuchet MS" w:hAnsi="Trebuchet MS"/>
          <w:color w:val="FFFFFF"/>
          <w:spacing w:val="-14"/>
          <w:w w:val="90"/>
          <w:sz w:val="16"/>
        </w:rPr>
        <w:t> </w:t>
      </w:r>
      <w:r>
        <w:rPr>
          <w:rFonts w:ascii="Trebuchet MS" w:hAnsi="Trebuchet MS"/>
          <w:color w:val="FFFFFF"/>
          <w:spacing w:val="-4"/>
          <w:w w:val="90"/>
          <w:sz w:val="16"/>
        </w:rPr>
        <w:t>del</w:t>
      </w:r>
      <w:r>
        <w:rPr>
          <w:rFonts w:ascii="Trebuchet MS" w:hAnsi="Trebuchet MS"/>
          <w:color w:val="FFFFFF"/>
          <w:spacing w:val="-13"/>
          <w:w w:val="90"/>
          <w:sz w:val="16"/>
        </w:rPr>
        <w:t> </w:t>
      </w:r>
      <w:r>
        <w:rPr>
          <w:rFonts w:ascii="Trebuchet MS" w:hAnsi="Trebuchet MS"/>
          <w:color w:val="FFFFFF"/>
          <w:spacing w:val="-4"/>
          <w:w w:val="90"/>
          <w:sz w:val="16"/>
        </w:rPr>
        <w:t>the</w:t>
      </w:r>
      <w:r>
        <w:rPr>
          <w:rFonts w:ascii="Trebuchet MS" w:hAnsi="Trebuchet MS"/>
          <w:color w:val="FFFFFF"/>
          <w:spacing w:val="-13"/>
          <w:w w:val="90"/>
          <w:sz w:val="16"/>
        </w:rPr>
        <w:t> </w:t>
      </w:r>
      <w:r>
        <w:rPr>
          <w:rFonts w:ascii="Trebuchet MS" w:hAnsi="Trebuchet MS"/>
          <w:color w:val="FFFFFF"/>
          <w:spacing w:val="-4"/>
          <w:w w:val="90"/>
          <w:sz w:val="16"/>
        </w:rPr>
        <w:t>informale</w:t>
      </w:r>
      <w:r>
        <w:rPr>
          <w:rFonts w:ascii="Trebuchet MS" w:hAnsi="Trebuchet MS"/>
          <w:color w:val="FFFFFF"/>
          <w:spacing w:val="-13"/>
          <w:w w:val="90"/>
          <w:sz w:val="16"/>
        </w:rPr>
        <w:t> </w:t>
      </w:r>
      <w:r>
        <w:rPr>
          <w:rFonts w:ascii="Trebuchet MS" w:hAnsi="Trebuchet MS"/>
          <w:color w:val="FFFFFF"/>
          <w:spacing w:val="-4"/>
          <w:w w:val="90"/>
          <w:sz w:val="16"/>
        </w:rPr>
        <w:t>a</w:t>
      </w:r>
      <w:r>
        <w:rPr>
          <w:rFonts w:ascii="Trebuchet MS" w:hAnsi="Trebuchet MS"/>
          <w:color w:val="FFFFFF"/>
          <w:spacing w:val="-13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kanazawa,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59" w:lineRule="auto" w:before="14" w:after="0"/>
        <w:ind w:left="707" w:right="138" w:hanging="360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FFFFFF"/>
          <w:spacing w:val="-3"/>
          <w:w w:val="90"/>
          <w:sz w:val="16"/>
        </w:rPr>
        <w:t>Biglietti</w:t>
      </w:r>
      <w:r>
        <w:rPr>
          <w:rFonts w:ascii="Trebuchet MS" w:hAnsi="Trebuchet MS"/>
          <w:color w:val="FFFFFF"/>
          <w:spacing w:val="-17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del</w:t>
      </w:r>
      <w:r>
        <w:rPr>
          <w:rFonts w:ascii="Trebuchet MS" w:hAnsi="Trebuchet MS"/>
          <w:color w:val="FFFFFF"/>
          <w:spacing w:val="-17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treno</w:t>
      </w:r>
      <w:r>
        <w:rPr>
          <w:rFonts w:ascii="Trebuchet MS" w:hAnsi="Trebuchet MS"/>
          <w:color w:val="FFFFFF"/>
          <w:spacing w:val="-17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in</w:t>
      </w:r>
      <w:r>
        <w:rPr>
          <w:rFonts w:ascii="Trebuchet MS" w:hAnsi="Trebuchet MS"/>
          <w:color w:val="FFFFFF"/>
          <w:spacing w:val="-16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seconda</w:t>
      </w:r>
      <w:r>
        <w:rPr>
          <w:rFonts w:ascii="Trebuchet MS" w:hAnsi="Trebuchet MS"/>
          <w:color w:val="FFFFFF"/>
          <w:spacing w:val="-17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classe</w:t>
      </w:r>
      <w:r>
        <w:rPr>
          <w:rFonts w:ascii="Trebuchet MS" w:hAnsi="Trebuchet MS"/>
          <w:color w:val="FFFFFF"/>
          <w:spacing w:val="-17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Tokyo</w:t>
      </w:r>
      <w:r>
        <w:rPr>
          <w:rFonts w:ascii="Trebuchet MS" w:hAnsi="Trebuchet MS"/>
          <w:color w:val="FFFFFF"/>
          <w:spacing w:val="-17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/Kanazawa</w:t>
      </w:r>
      <w:r>
        <w:rPr>
          <w:rFonts w:ascii="Trebuchet MS" w:hAnsi="Trebuchet MS"/>
          <w:color w:val="FFFFFF"/>
          <w:spacing w:val="-16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-</w:t>
      </w:r>
      <w:r>
        <w:rPr>
          <w:rFonts w:ascii="Trebuchet MS" w:hAnsi="Trebuchet MS"/>
          <w:color w:val="FFFFFF"/>
          <w:spacing w:val="-17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Takayama</w:t>
      </w:r>
      <w:r>
        <w:rPr>
          <w:rFonts w:ascii="Trebuchet MS" w:hAnsi="Trebuchet MS"/>
          <w:color w:val="FFFFFF"/>
          <w:spacing w:val="-17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/Kyoto</w:t>
      </w:r>
      <w:r>
        <w:rPr>
          <w:rFonts w:ascii="Trebuchet MS" w:hAnsi="Trebuchet MS"/>
          <w:color w:val="FFFFFF"/>
          <w:spacing w:val="-17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0"/>
          <w:sz w:val="16"/>
        </w:rPr>
        <w:t>e</w:t>
      </w:r>
      <w:r>
        <w:rPr>
          <w:rFonts w:ascii="Trebuchet MS" w:hAnsi="Trebuchet MS"/>
          <w:color w:val="FFFFFF"/>
          <w:spacing w:val="-1"/>
          <w:w w:val="90"/>
          <w:sz w:val="16"/>
        </w:rPr>
        <w:t> </w:t>
      </w:r>
      <w:r>
        <w:rPr>
          <w:rFonts w:ascii="Trebuchet MS" w:hAnsi="Trebuchet MS"/>
          <w:color w:val="FFFFFF"/>
          <w:spacing w:val="-4"/>
          <w:w w:val="90"/>
          <w:sz w:val="16"/>
        </w:rPr>
        <w:t>Osaka/Hiroshima</w:t>
      </w:r>
      <w:r>
        <w:rPr>
          <w:rFonts w:ascii="Trebuchet MS" w:hAnsi="Trebuchet MS"/>
          <w:color w:val="FFFFFF"/>
          <w:spacing w:val="-14"/>
          <w:w w:val="90"/>
          <w:sz w:val="16"/>
        </w:rPr>
        <w:t> </w:t>
      </w:r>
      <w:r>
        <w:rPr>
          <w:rFonts w:ascii="Trebuchet MS" w:hAnsi="Trebuchet MS"/>
          <w:color w:val="FFFFFF"/>
          <w:spacing w:val="-4"/>
          <w:w w:val="90"/>
          <w:sz w:val="16"/>
        </w:rPr>
        <w:t>e</w:t>
      </w:r>
      <w:r>
        <w:rPr>
          <w:rFonts w:ascii="Trebuchet MS" w:hAnsi="Trebuchet MS"/>
          <w:color w:val="FFFFFF"/>
          <w:spacing w:val="-13"/>
          <w:w w:val="90"/>
          <w:sz w:val="16"/>
        </w:rPr>
        <w:t> </w:t>
      </w:r>
      <w:r>
        <w:rPr>
          <w:rFonts w:ascii="Trebuchet MS" w:hAnsi="Trebuchet MS"/>
          <w:color w:val="FFFFFF"/>
          <w:spacing w:val="-4"/>
          <w:w w:val="90"/>
          <w:sz w:val="16"/>
        </w:rPr>
        <w:t>VV</w:t>
      </w:r>
      <w:r>
        <w:rPr>
          <w:rFonts w:ascii="Trebuchet MS" w:hAnsi="Trebuchet MS"/>
          <w:color w:val="FFFFFF"/>
          <w:spacing w:val="-13"/>
          <w:w w:val="90"/>
          <w:sz w:val="16"/>
        </w:rPr>
        <w:t> </w:t>
      </w:r>
      <w:r>
        <w:rPr>
          <w:rFonts w:ascii="Trebuchet MS" w:hAnsi="Trebuchet MS"/>
          <w:color w:val="FFFFFF"/>
          <w:spacing w:val="-4"/>
          <w:w w:val="90"/>
          <w:sz w:val="16"/>
        </w:rPr>
        <w:t>come</w:t>
      </w:r>
      <w:r>
        <w:rPr>
          <w:rFonts w:ascii="Trebuchet MS" w:hAnsi="Trebuchet MS"/>
          <w:color w:val="FFFFFF"/>
          <w:spacing w:val="-13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descritto</w:t>
      </w:r>
      <w:r>
        <w:rPr>
          <w:rFonts w:ascii="Trebuchet MS" w:hAnsi="Trebuchet MS"/>
          <w:color w:val="FFFFFF"/>
          <w:spacing w:val="-13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nell’itinerario;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59" w:lineRule="auto" w:before="0" w:after="0"/>
        <w:ind w:left="707" w:right="141" w:hanging="360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FFFFFF"/>
          <w:w w:val="90"/>
          <w:sz w:val="16"/>
        </w:rPr>
        <w:t>Spedizione separata del bagaglio (1 pezzo a persona) da Tokyo a Kyoto</w:t>
      </w:r>
      <w:r>
        <w:rPr>
          <w:rFonts w:ascii="Trebuchet MS" w:hAnsi="Trebuchet MS"/>
          <w:color w:val="FFFFFF"/>
          <w:spacing w:val="-41"/>
          <w:w w:val="90"/>
          <w:sz w:val="16"/>
        </w:rPr>
        <w:t> </w:t>
      </w:r>
      <w:r>
        <w:rPr>
          <w:rFonts w:ascii="Trebuchet MS" w:hAnsi="Trebuchet MS"/>
          <w:color w:val="FFFFFF"/>
          <w:spacing w:val="-1"/>
          <w:w w:val="90"/>
          <w:sz w:val="16"/>
        </w:rPr>
        <w:t>saltandole</w:t>
      </w:r>
      <w:r>
        <w:rPr>
          <w:rFonts w:ascii="Trebuchet MS" w:hAnsi="Trebuchet MS"/>
          <w:color w:val="FFFFFF"/>
          <w:spacing w:val="-7"/>
          <w:w w:val="90"/>
          <w:sz w:val="16"/>
        </w:rPr>
        <w:t> </w:t>
      </w:r>
      <w:r>
        <w:rPr>
          <w:rFonts w:ascii="Trebuchet MS" w:hAnsi="Trebuchet MS"/>
          <w:color w:val="FFFFFF"/>
          <w:spacing w:val="-1"/>
          <w:w w:val="90"/>
          <w:sz w:val="16"/>
        </w:rPr>
        <w:t>città</w:t>
      </w:r>
      <w:r>
        <w:rPr>
          <w:rFonts w:ascii="Trebuchet MS" w:hAnsi="Trebuchet MS"/>
          <w:color w:val="FFFFFF"/>
          <w:spacing w:val="-6"/>
          <w:w w:val="90"/>
          <w:sz w:val="16"/>
        </w:rPr>
        <w:t> </w:t>
      </w:r>
      <w:r>
        <w:rPr>
          <w:rFonts w:ascii="Trebuchet MS" w:hAnsi="Trebuchet MS"/>
          <w:color w:val="FFFFFF"/>
          <w:spacing w:val="-1"/>
          <w:w w:val="90"/>
          <w:sz w:val="16"/>
        </w:rPr>
        <w:t>intermedie</w:t>
      </w:r>
      <w:r>
        <w:rPr>
          <w:rFonts w:ascii="Trebuchet MS" w:hAnsi="Trebuchet MS"/>
          <w:color w:val="FFFFFF"/>
          <w:spacing w:val="-6"/>
          <w:w w:val="90"/>
          <w:sz w:val="16"/>
        </w:rPr>
        <w:t> </w:t>
      </w:r>
      <w:r>
        <w:rPr>
          <w:rFonts w:ascii="Trebuchet MS" w:hAnsi="Trebuchet MS"/>
          <w:color w:val="FFFFFF"/>
          <w:spacing w:val="-1"/>
          <w:w w:val="90"/>
          <w:sz w:val="16"/>
        </w:rPr>
        <w:t>(predisporre</w:t>
      </w:r>
      <w:r>
        <w:rPr>
          <w:rFonts w:ascii="Trebuchet MS" w:hAnsi="Trebuchet MS"/>
          <w:color w:val="FFFFFF"/>
          <w:spacing w:val="-6"/>
          <w:w w:val="90"/>
          <w:sz w:val="16"/>
        </w:rPr>
        <w:t> </w:t>
      </w:r>
      <w:r>
        <w:rPr>
          <w:rFonts w:ascii="Trebuchet MS" w:hAnsi="Trebuchet MS"/>
          <w:color w:val="FFFFFF"/>
          <w:spacing w:val="-1"/>
          <w:w w:val="90"/>
          <w:sz w:val="16"/>
        </w:rPr>
        <w:t>un</w:t>
      </w:r>
      <w:r>
        <w:rPr>
          <w:rFonts w:ascii="Trebuchet MS" w:hAnsi="Trebuchet MS"/>
          <w:color w:val="FFFFFF"/>
          <w:spacing w:val="-6"/>
          <w:w w:val="90"/>
          <w:sz w:val="16"/>
        </w:rPr>
        <w:t> </w:t>
      </w:r>
      <w:r>
        <w:rPr>
          <w:rFonts w:ascii="Trebuchet MS" w:hAnsi="Trebuchet MS"/>
          <w:color w:val="FFFFFF"/>
          <w:spacing w:val="-1"/>
          <w:w w:val="90"/>
          <w:sz w:val="16"/>
        </w:rPr>
        <w:t>piccolo</w:t>
      </w:r>
      <w:r>
        <w:rPr>
          <w:rFonts w:ascii="Trebuchet MS" w:hAnsi="Trebuchet MS"/>
          <w:color w:val="FFFFFF"/>
          <w:spacing w:val="-6"/>
          <w:w w:val="90"/>
          <w:sz w:val="16"/>
        </w:rPr>
        <w:t> </w:t>
      </w:r>
      <w:r>
        <w:rPr>
          <w:rFonts w:ascii="Trebuchet MS" w:hAnsi="Trebuchet MS"/>
          <w:color w:val="FFFFFF"/>
          <w:spacing w:val="-1"/>
          <w:w w:val="90"/>
          <w:sz w:val="16"/>
        </w:rPr>
        <w:t>bagaglio</w:t>
      </w:r>
      <w:r>
        <w:rPr>
          <w:rFonts w:ascii="Trebuchet MS" w:hAnsi="Trebuchet MS"/>
          <w:color w:val="FFFFFF"/>
          <w:spacing w:val="-6"/>
          <w:w w:val="90"/>
          <w:sz w:val="16"/>
        </w:rPr>
        <w:t> </w:t>
      </w:r>
      <w:r>
        <w:rPr>
          <w:rFonts w:ascii="Trebuchet MS" w:hAnsi="Trebuchet MS"/>
          <w:color w:val="FFFFFF"/>
          <w:spacing w:val="-1"/>
          <w:w w:val="90"/>
          <w:sz w:val="16"/>
        </w:rPr>
        <w:t>a</w:t>
      </w:r>
      <w:r>
        <w:rPr>
          <w:rFonts w:ascii="Trebuchet MS" w:hAnsi="Trebuchet MS"/>
          <w:color w:val="FFFFFF"/>
          <w:spacing w:val="-6"/>
          <w:w w:val="90"/>
          <w:sz w:val="16"/>
        </w:rPr>
        <w:t> </w:t>
      </w:r>
      <w:r>
        <w:rPr>
          <w:rFonts w:ascii="Trebuchet MS" w:hAnsi="Trebuchet MS"/>
          <w:color w:val="FFFFFF"/>
          <w:spacing w:val="-1"/>
          <w:w w:val="90"/>
          <w:sz w:val="16"/>
        </w:rPr>
        <w:t>mano</w:t>
      </w:r>
      <w:r>
        <w:rPr>
          <w:rFonts w:ascii="Trebuchet MS" w:hAnsi="Trebuchet MS"/>
          <w:color w:val="FFFFFF"/>
          <w:spacing w:val="-6"/>
          <w:w w:val="90"/>
          <w:sz w:val="16"/>
        </w:rPr>
        <w:t> </w:t>
      </w:r>
      <w:r>
        <w:rPr>
          <w:rFonts w:ascii="Trebuchet MS" w:hAnsi="Trebuchet MS"/>
          <w:color w:val="FFFFFF"/>
          <w:spacing w:val="-1"/>
          <w:w w:val="90"/>
          <w:sz w:val="16"/>
        </w:rPr>
        <w:t>con</w:t>
      </w:r>
      <w:r>
        <w:rPr>
          <w:rFonts w:ascii="Trebuchet MS" w:hAnsi="Trebuchet MS"/>
          <w:color w:val="FFFFFF"/>
          <w:spacing w:val="-41"/>
          <w:w w:val="90"/>
          <w:sz w:val="16"/>
        </w:rPr>
        <w:t> </w:t>
      </w:r>
      <w:r>
        <w:rPr>
          <w:rFonts w:ascii="Trebuchet MS" w:hAnsi="Trebuchet MS"/>
          <w:color w:val="FFFFFF"/>
          <w:sz w:val="16"/>
        </w:rPr>
        <w:t>l’occorrente</w:t>
      </w:r>
      <w:r>
        <w:rPr>
          <w:rFonts w:ascii="Trebuchet MS" w:hAnsi="Trebuchet MS"/>
          <w:color w:val="FFFFFF"/>
          <w:spacing w:val="-21"/>
          <w:sz w:val="16"/>
        </w:rPr>
        <w:t> </w:t>
      </w:r>
      <w:r>
        <w:rPr>
          <w:rFonts w:ascii="Trebuchet MS" w:hAnsi="Trebuchet MS"/>
          <w:color w:val="FFFFFF"/>
          <w:sz w:val="16"/>
        </w:rPr>
        <w:t>x</w:t>
      </w:r>
      <w:r>
        <w:rPr>
          <w:rFonts w:ascii="Trebuchet MS" w:hAnsi="Trebuchet MS"/>
          <w:color w:val="FFFFFF"/>
          <w:spacing w:val="-21"/>
          <w:sz w:val="16"/>
        </w:rPr>
        <w:t> </w:t>
      </w:r>
      <w:r>
        <w:rPr>
          <w:rFonts w:ascii="Trebuchet MS" w:hAnsi="Trebuchet MS"/>
          <w:color w:val="FFFFFF"/>
          <w:sz w:val="16"/>
        </w:rPr>
        <w:t>3</w:t>
      </w:r>
      <w:r>
        <w:rPr>
          <w:rFonts w:ascii="Trebuchet MS" w:hAnsi="Trebuchet MS"/>
          <w:color w:val="FFFFFF"/>
          <w:spacing w:val="-20"/>
          <w:sz w:val="16"/>
        </w:rPr>
        <w:t> </w:t>
      </w:r>
      <w:r>
        <w:rPr>
          <w:rFonts w:ascii="Trebuchet MS" w:hAnsi="Trebuchet MS"/>
          <w:color w:val="FFFFFF"/>
          <w:sz w:val="16"/>
        </w:rPr>
        <w:t>notti</w:t>
      </w:r>
      <w:r>
        <w:rPr>
          <w:rFonts w:ascii="Trebuchet MS" w:hAnsi="Trebuchet MS"/>
          <w:color w:val="FFFFFF"/>
          <w:spacing w:val="-21"/>
          <w:sz w:val="16"/>
        </w:rPr>
        <w:t> </w:t>
      </w:r>
      <w:r>
        <w:rPr>
          <w:rFonts w:ascii="Trebuchet MS" w:hAnsi="Trebuchet MS"/>
          <w:color w:val="FFFFFF"/>
          <w:sz w:val="16"/>
        </w:rPr>
        <w:t>);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184" w:lineRule="exact" w:before="0" w:after="0"/>
        <w:ind w:left="707" w:right="0" w:hanging="361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FFFFFF"/>
          <w:sz w:val="16"/>
        </w:rPr>
        <w:t>Auricolari,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" w:after="0"/>
        <w:ind w:left="707" w:right="0" w:hanging="361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FFFFFF"/>
          <w:spacing w:val="-4"/>
          <w:w w:val="90"/>
          <w:sz w:val="16"/>
        </w:rPr>
        <w:t>Accompagnatore</w:t>
      </w:r>
      <w:r>
        <w:rPr>
          <w:rFonts w:ascii="Trebuchet MS" w:hAnsi="Trebuchet MS"/>
          <w:color w:val="FFFFFF"/>
          <w:spacing w:val="-13"/>
          <w:w w:val="90"/>
          <w:sz w:val="16"/>
        </w:rPr>
        <w:t> </w:t>
      </w:r>
      <w:r>
        <w:rPr>
          <w:rFonts w:ascii="Trebuchet MS" w:hAnsi="Trebuchet MS"/>
          <w:color w:val="FFFFFF"/>
          <w:spacing w:val="-3"/>
          <w:w w:val="90"/>
          <w:sz w:val="16"/>
        </w:rPr>
        <w:t>dall’Italia</w:t>
      </w:r>
    </w:p>
    <w:p>
      <w:pPr>
        <w:spacing w:line="373" w:lineRule="exact" w:before="93"/>
        <w:ind w:left="1669" w:right="0" w:firstLine="0"/>
        <w:jc w:val="left"/>
        <w:rPr>
          <w:rFonts w:ascii="Tahoma"/>
          <w:b/>
          <w:sz w:val="32"/>
        </w:rPr>
      </w:pPr>
      <w:r>
        <w:rPr/>
        <w:br w:type="column"/>
      </w:r>
      <w:r>
        <w:rPr>
          <w:rFonts w:ascii="Tahoma"/>
          <w:b/>
          <w:color w:val="EC6714"/>
          <w:sz w:val="32"/>
        </w:rPr>
        <w:t>MONDO</w:t>
      </w:r>
    </w:p>
    <w:p>
      <w:pPr>
        <w:spacing w:line="373" w:lineRule="exact" w:before="0"/>
        <w:ind w:left="1669" w:right="0" w:firstLine="0"/>
        <w:jc w:val="left"/>
        <w:rPr>
          <w:rFonts w:ascii="Tahoma"/>
          <w:b/>
          <w:sz w:val="32"/>
        </w:rPr>
      </w:pPr>
      <w:r>
        <w:rPr>
          <w:rFonts w:ascii="Tahoma"/>
          <w:b/>
          <w:color w:val="EC6714"/>
          <w:w w:val="95"/>
          <w:sz w:val="32"/>
        </w:rPr>
        <w:t>VOLO</w:t>
      </w:r>
      <w:r>
        <w:rPr>
          <w:rFonts w:ascii="Tahoma"/>
          <w:b/>
          <w:color w:val="EC6714"/>
          <w:spacing w:val="5"/>
          <w:w w:val="95"/>
          <w:sz w:val="32"/>
        </w:rPr>
        <w:t> </w:t>
      </w:r>
      <w:r>
        <w:rPr>
          <w:rFonts w:ascii="Tahoma"/>
          <w:b/>
          <w:color w:val="EC6714"/>
          <w:w w:val="95"/>
          <w:sz w:val="32"/>
        </w:rPr>
        <w:t>DA</w:t>
      </w:r>
      <w:r>
        <w:rPr>
          <w:rFonts w:ascii="Tahoma"/>
          <w:b/>
          <w:color w:val="EC6714"/>
          <w:spacing w:val="5"/>
          <w:w w:val="95"/>
          <w:sz w:val="32"/>
        </w:rPr>
        <w:t> </w:t>
      </w:r>
      <w:r>
        <w:rPr>
          <w:rFonts w:ascii="Tahoma"/>
          <w:b/>
          <w:color w:val="EC6714"/>
          <w:w w:val="95"/>
          <w:sz w:val="32"/>
        </w:rPr>
        <w:t>ROMA</w:t>
      </w:r>
    </w:p>
    <w:p>
      <w:pPr>
        <w:pStyle w:val="BodyText"/>
        <w:rPr>
          <w:rFonts w:ascii="Tahoma"/>
          <w:b/>
          <w:sz w:val="40"/>
        </w:rPr>
      </w:pPr>
    </w:p>
    <w:p>
      <w:pPr>
        <w:pStyle w:val="BodyText"/>
        <w:rPr>
          <w:rFonts w:ascii="Tahoma"/>
          <w:b/>
          <w:sz w:val="40"/>
        </w:rPr>
      </w:pPr>
    </w:p>
    <w:p>
      <w:pPr>
        <w:pStyle w:val="BodyText"/>
        <w:rPr>
          <w:rFonts w:ascii="Tahoma"/>
          <w:b/>
          <w:sz w:val="40"/>
        </w:rPr>
      </w:pPr>
    </w:p>
    <w:p>
      <w:pPr>
        <w:pStyle w:val="BodyText"/>
        <w:spacing w:before="11"/>
        <w:rPr>
          <w:rFonts w:ascii="Tahoma"/>
          <w:b/>
          <w:sz w:val="59"/>
        </w:rPr>
      </w:pPr>
    </w:p>
    <w:p>
      <w:pPr>
        <w:spacing w:before="0"/>
        <w:ind w:left="272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1"/>
          <w:sz w:val="16"/>
        </w:rPr>
        <w:t>LA</w:t>
      </w:r>
      <w:r>
        <w:rPr>
          <w:rFonts w:ascii="Trebuchet MS"/>
          <w:color w:val="FFFFFF"/>
          <w:spacing w:val="-17"/>
          <w:sz w:val="16"/>
        </w:rPr>
        <w:t> </w:t>
      </w:r>
      <w:r>
        <w:rPr>
          <w:rFonts w:ascii="Trebuchet MS"/>
          <w:color w:val="FFFFFF"/>
          <w:spacing w:val="-1"/>
          <w:sz w:val="16"/>
        </w:rPr>
        <w:t>QUOTA</w:t>
      </w:r>
      <w:r>
        <w:rPr>
          <w:rFonts w:ascii="Trebuchet MS"/>
          <w:color w:val="FFFFFF"/>
          <w:spacing w:val="-17"/>
          <w:sz w:val="16"/>
        </w:rPr>
        <w:t> </w:t>
      </w:r>
      <w:r>
        <w:rPr>
          <w:rFonts w:ascii="Trebuchet MS"/>
          <w:color w:val="FFFFFF"/>
          <w:spacing w:val="-1"/>
          <w:sz w:val="16"/>
        </w:rPr>
        <w:t>NON</w:t>
      </w:r>
      <w:r>
        <w:rPr>
          <w:rFonts w:ascii="Trebuchet MS"/>
          <w:color w:val="FFFFFF"/>
          <w:spacing w:val="-17"/>
          <w:sz w:val="16"/>
        </w:rPr>
        <w:t> </w:t>
      </w:r>
      <w:r>
        <w:rPr>
          <w:rFonts w:ascii="Trebuchet MS"/>
          <w:color w:val="FFFFFF"/>
          <w:spacing w:val="-1"/>
          <w:sz w:val="16"/>
        </w:rPr>
        <w:t>COMPRENDE</w:t>
      </w:r>
      <w:r>
        <w:rPr>
          <w:rFonts w:ascii="Trebuchet MS"/>
          <w:color w:val="FFFFFF"/>
          <w:spacing w:val="-16"/>
          <w:sz w:val="16"/>
        </w:rPr>
        <w:t> </w:t>
      </w:r>
      <w:r>
        <w:rPr>
          <w:rFonts w:ascii="Trebuchet MS"/>
          <w:color w:val="FFFFFF"/>
          <w:spacing w:val="-1"/>
          <w:sz w:val="16"/>
        </w:rPr>
        <w:t>DA</w:t>
      </w:r>
      <w:r>
        <w:rPr>
          <w:rFonts w:ascii="Trebuchet MS"/>
          <w:color w:val="FFFFFF"/>
          <w:spacing w:val="-17"/>
          <w:sz w:val="16"/>
        </w:rPr>
        <w:t> </w:t>
      </w:r>
      <w:r>
        <w:rPr>
          <w:rFonts w:ascii="Trebuchet MS"/>
          <w:color w:val="FFFFFF"/>
          <w:spacing w:val="-1"/>
          <w:sz w:val="16"/>
        </w:rPr>
        <w:t>PAGARE</w:t>
      </w:r>
      <w:r>
        <w:rPr>
          <w:rFonts w:ascii="Trebuchet MS"/>
          <w:color w:val="FFFFFF"/>
          <w:spacing w:val="-17"/>
          <w:sz w:val="16"/>
        </w:rPr>
        <w:t> </w:t>
      </w:r>
      <w:r>
        <w:rPr>
          <w:rFonts w:ascii="Trebuchet MS"/>
          <w:color w:val="FFFFFF"/>
          <w:spacing w:val="-1"/>
          <w:sz w:val="16"/>
        </w:rPr>
        <w:t>ALLA</w:t>
      </w:r>
      <w:r>
        <w:rPr>
          <w:rFonts w:ascii="Trebuchet MS"/>
          <w:color w:val="FFFFFF"/>
          <w:spacing w:val="-17"/>
          <w:sz w:val="16"/>
        </w:rPr>
        <w:t> </w:t>
      </w:r>
      <w:r>
        <w:rPr>
          <w:rFonts w:ascii="Trebuchet MS"/>
          <w:color w:val="FFFFFF"/>
          <w:spacing w:val="-1"/>
          <w:sz w:val="16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59" w:lineRule="auto" w:before="14" w:after="0"/>
        <w:ind w:left="632" w:right="333" w:hanging="360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FFFFFF"/>
          <w:spacing w:val="-4"/>
          <w:w w:val="95"/>
          <w:sz w:val="16"/>
        </w:rPr>
        <w:t>Tasse aeroportuali </w:t>
      </w:r>
      <w:r>
        <w:rPr>
          <w:rFonts w:ascii="Trebuchet MS" w:hAnsi="Trebuchet MS"/>
          <w:color w:val="FFFFFF"/>
          <w:spacing w:val="-3"/>
          <w:w w:val="95"/>
          <w:sz w:val="16"/>
        </w:rPr>
        <w:t>al momento costo di euro 91,00 circa, che possono</w:t>
      </w:r>
      <w:r>
        <w:rPr>
          <w:rFonts w:ascii="Trebuchet MS" w:hAnsi="Trebuchet MS"/>
          <w:color w:val="FFFFFF"/>
          <w:spacing w:val="-2"/>
          <w:w w:val="95"/>
          <w:sz w:val="16"/>
        </w:rPr>
        <w:t> </w:t>
      </w:r>
      <w:r>
        <w:rPr>
          <w:rFonts w:ascii="Trebuchet MS" w:hAnsi="Trebuchet MS"/>
          <w:color w:val="FFFFFF"/>
          <w:spacing w:val="-2"/>
          <w:w w:val="85"/>
          <w:sz w:val="16"/>
        </w:rPr>
        <w:t>cambiare</w:t>
      </w:r>
      <w:r>
        <w:rPr>
          <w:rFonts w:ascii="Trebuchet MS" w:hAnsi="Trebuchet MS"/>
          <w:color w:val="FFFFFF"/>
          <w:spacing w:val="-11"/>
          <w:w w:val="85"/>
          <w:sz w:val="16"/>
        </w:rPr>
        <w:t> </w:t>
      </w:r>
      <w:r>
        <w:rPr>
          <w:rFonts w:ascii="Trebuchet MS" w:hAnsi="Trebuchet MS"/>
          <w:color w:val="FFFFFF"/>
          <w:spacing w:val="-2"/>
          <w:w w:val="85"/>
          <w:sz w:val="16"/>
        </w:rPr>
        <w:t>fino</w:t>
      </w:r>
      <w:r>
        <w:rPr>
          <w:rFonts w:ascii="Trebuchet MS" w:hAnsi="Trebuchet MS"/>
          <w:color w:val="FFFFFF"/>
          <w:spacing w:val="-11"/>
          <w:w w:val="85"/>
          <w:sz w:val="16"/>
        </w:rPr>
        <w:t> </w:t>
      </w:r>
      <w:r>
        <w:rPr>
          <w:rFonts w:ascii="Trebuchet MS" w:hAnsi="Trebuchet MS"/>
          <w:color w:val="FFFFFF"/>
          <w:spacing w:val="-2"/>
          <w:w w:val="85"/>
          <w:sz w:val="16"/>
        </w:rPr>
        <w:t>al</w:t>
      </w:r>
      <w:r>
        <w:rPr>
          <w:rFonts w:ascii="Trebuchet MS" w:hAnsi="Trebuchet MS"/>
          <w:color w:val="FFFFFF"/>
          <w:spacing w:val="-10"/>
          <w:w w:val="85"/>
          <w:sz w:val="16"/>
        </w:rPr>
        <w:t> </w:t>
      </w:r>
      <w:r>
        <w:rPr>
          <w:rFonts w:ascii="Trebuchet MS" w:hAnsi="Trebuchet MS"/>
          <w:color w:val="FFFFFF"/>
          <w:spacing w:val="-2"/>
          <w:w w:val="85"/>
          <w:sz w:val="16"/>
        </w:rPr>
        <w:t>momento</w:t>
      </w:r>
      <w:r>
        <w:rPr>
          <w:rFonts w:ascii="Trebuchet MS" w:hAnsi="Trebuchet MS"/>
          <w:color w:val="FFFFFF"/>
          <w:spacing w:val="-11"/>
          <w:w w:val="85"/>
          <w:sz w:val="16"/>
        </w:rPr>
        <w:t> </w:t>
      </w:r>
      <w:r>
        <w:rPr>
          <w:rFonts w:ascii="Trebuchet MS" w:hAnsi="Trebuchet MS"/>
          <w:color w:val="FFFFFF"/>
          <w:spacing w:val="-2"/>
          <w:w w:val="85"/>
          <w:sz w:val="16"/>
        </w:rPr>
        <w:t>dell’emissione;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59" w:lineRule="auto" w:before="0" w:after="0"/>
        <w:ind w:left="632" w:right="333" w:hanging="360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FFFFFF"/>
          <w:spacing w:val="-4"/>
          <w:w w:val="90"/>
          <w:sz w:val="16"/>
        </w:rPr>
        <w:t>l’assicurazione </w:t>
      </w:r>
      <w:r>
        <w:rPr>
          <w:rFonts w:ascii="Trebuchet MS" w:hAnsi="Trebuchet MS"/>
          <w:color w:val="FFFFFF"/>
          <w:spacing w:val="-3"/>
          <w:w w:val="90"/>
          <w:sz w:val="16"/>
        </w:rPr>
        <w:t>obbligatoria annullamento, medico fino a 50mila, bagaglio</w:t>
      </w:r>
      <w:r>
        <w:rPr>
          <w:rFonts w:ascii="Trebuchet MS" w:hAnsi="Trebuchet MS"/>
          <w:color w:val="FFFFFF"/>
          <w:spacing w:val="-2"/>
          <w:w w:val="90"/>
          <w:sz w:val="16"/>
        </w:rPr>
        <w:t> </w:t>
      </w:r>
      <w:r>
        <w:rPr>
          <w:rFonts w:ascii="Trebuchet MS" w:hAnsi="Trebuchet MS"/>
          <w:color w:val="FFFFFF"/>
          <w:spacing w:val="-2"/>
          <w:w w:val="95"/>
          <w:sz w:val="16"/>
        </w:rPr>
        <w:t>e</w:t>
      </w:r>
      <w:r>
        <w:rPr>
          <w:rFonts w:ascii="Trebuchet MS" w:hAnsi="Trebuchet MS"/>
          <w:color w:val="FFFFFF"/>
          <w:spacing w:val="-8"/>
          <w:w w:val="95"/>
          <w:sz w:val="16"/>
        </w:rPr>
        <w:t> </w:t>
      </w:r>
      <w:r>
        <w:rPr>
          <w:rFonts w:ascii="Trebuchet MS" w:hAnsi="Trebuchet MS"/>
          <w:color w:val="FFFFFF"/>
          <w:spacing w:val="-2"/>
          <w:w w:val="95"/>
          <w:sz w:val="16"/>
        </w:rPr>
        <w:t>copertura</w:t>
      </w:r>
      <w:r>
        <w:rPr>
          <w:rFonts w:ascii="Trebuchet MS" w:hAnsi="Trebuchet MS"/>
          <w:color w:val="FFFFFF"/>
          <w:spacing w:val="-7"/>
          <w:w w:val="95"/>
          <w:sz w:val="16"/>
        </w:rPr>
        <w:t> </w:t>
      </w:r>
      <w:r>
        <w:rPr>
          <w:rFonts w:ascii="Trebuchet MS" w:hAnsi="Trebuchet MS"/>
          <w:color w:val="FFFFFF"/>
          <w:spacing w:val="-2"/>
          <w:w w:val="95"/>
          <w:sz w:val="16"/>
        </w:rPr>
        <w:t>covid</w:t>
      </w:r>
      <w:r>
        <w:rPr>
          <w:rFonts w:ascii="Trebuchet MS" w:hAnsi="Trebuchet MS"/>
          <w:color w:val="FFFFFF"/>
          <w:spacing w:val="-7"/>
          <w:w w:val="95"/>
          <w:sz w:val="16"/>
        </w:rPr>
        <w:t> </w:t>
      </w:r>
      <w:r>
        <w:rPr>
          <w:rFonts w:ascii="Trebuchet MS" w:hAnsi="Trebuchet MS"/>
          <w:color w:val="FFFFFF"/>
          <w:spacing w:val="-2"/>
          <w:w w:val="95"/>
          <w:sz w:val="16"/>
        </w:rPr>
        <w:t>di</w:t>
      </w:r>
      <w:r>
        <w:rPr>
          <w:rFonts w:ascii="Trebuchet MS" w:hAnsi="Trebuchet MS"/>
          <w:color w:val="FFFFFF"/>
          <w:spacing w:val="-7"/>
          <w:w w:val="95"/>
          <w:sz w:val="16"/>
        </w:rPr>
        <w:t> </w:t>
      </w:r>
      <w:r>
        <w:rPr>
          <w:rFonts w:ascii="Trebuchet MS" w:hAnsi="Trebuchet MS"/>
          <w:color w:val="FFFFFF"/>
          <w:spacing w:val="-2"/>
          <w:w w:val="95"/>
          <w:sz w:val="16"/>
        </w:rPr>
        <w:t>euro</w:t>
      </w:r>
      <w:r>
        <w:rPr>
          <w:rFonts w:ascii="Trebuchet MS" w:hAnsi="Trebuchet MS"/>
          <w:color w:val="FFFFFF"/>
          <w:spacing w:val="-7"/>
          <w:w w:val="95"/>
          <w:sz w:val="16"/>
        </w:rPr>
        <w:t> </w:t>
      </w:r>
      <w:r>
        <w:rPr>
          <w:rFonts w:ascii="Trebuchet MS" w:hAnsi="Trebuchet MS"/>
          <w:color w:val="FFFFFF"/>
          <w:spacing w:val="-2"/>
          <w:w w:val="95"/>
          <w:sz w:val="16"/>
        </w:rPr>
        <w:t>150,00</w:t>
      </w:r>
      <w:r>
        <w:rPr>
          <w:rFonts w:ascii="Trebuchet MS" w:hAnsi="Trebuchet MS"/>
          <w:color w:val="FFFFFF"/>
          <w:spacing w:val="-7"/>
          <w:w w:val="95"/>
          <w:sz w:val="16"/>
        </w:rPr>
        <w:t> </w:t>
      </w:r>
      <w:r>
        <w:rPr>
          <w:rFonts w:ascii="Trebuchet MS" w:hAnsi="Trebuchet MS"/>
          <w:color w:val="FFFFFF"/>
          <w:spacing w:val="-2"/>
          <w:w w:val="95"/>
          <w:sz w:val="16"/>
        </w:rPr>
        <w:t>per</w:t>
      </w:r>
      <w:r>
        <w:rPr>
          <w:rFonts w:ascii="Trebuchet MS" w:hAnsi="Trebuchet MS"/>
          <w:color w:val="FFFFFF"/>
          <w:spacing w:val="-7"/>
          <w:w w:val="95"/>
          <w:sz w:val="16"/>
        </w:rPr>
        <w:t> </w:t>
      </w:r>
      <w:r>
        <w:rPr>
          <w:rFonts w:ascii="Trebuchet MS" w:hAnsi="Trebuchet MS"/>
          <w:color w:val="FFFFFF"/>
          <w:spacing w:val="-1"/>
          <w:w w:val="95"/>
          <w:sz w:val="16"/>
        </w:rPr>
        <w:t>persona;</w:t>
      </w:r>
      <w:r>
        <w:rPr>
          <w:rFonts w:ascii="Trebuchet MS" w:hAnsi="Trebuchet MS"/>
          <w:color w:val="FFFFFF"/>
          <w:spacing w:val="-7"/>
          <w:w w:val="95"/>
          <w:sz w:val="16"/>
        </w:rPr>
        <w:t> </w:t>
      </w:r>
      <w:r>
        <w:rPr>
          <w:rFonts w:ascii="Trebuchet MS" w:hAnsi="Trebuchet MS"/>
          <w:color w:val="FFFFFF"/>
          <w:spacing w:val="-1"/>
          <w:w w:val="95"/>
          <w:sz w:val="16"/>
        </w:rPr>
        <w:t>le</w:t>
      </w:r>
      <w:r>
        <w:rPr>
          <w:rFonts w:ascii="Trebuchet MS" w:hAnsi="Trebuchet MS"/>
          <w:color w:val="FFFFFF"/>
          <w:spacing w:val="-7"/>
          <w:w w:val="95"/>
          <w:sz w:val="16"/>
        </w:rPr>
        <w:t> </w:t>
      </w:r>
      <w:r>
        <w:rPr>
          <w:rFonts w:ascii="Trebuchet MS" w:hAnsi="Trebuchet MS"/>
          <w:color w:val="FFFFFF"/>
          <w:spacing w:val="-1"/>
          <w:w w:val="95"/>
          <w:sz w:val="16"/>
        </w:rPr>
        <w:t>bevande;</w:t>
      </w:r>
      <w:r>
        <w:rPr>
          <w:rFonts w:ascii="Trebuchet MS" w:hAnsi="Trebuchet MS"/>
          <w:color w:val="FFFFFF"/>
          <w:spacing w:val="-7"/>
          <w:w w:val="95"/>
          <w:sz w:val="16"/>
        </w:rPr>
        <w:t> </w:t>
      </w:r>
      <w:r>
        <w:rPr>
          <w:rFonts w:ascii="Trebuchet MS" w:hAnsi="Trebuchet MS"/>
          <w:color w:val="FFFFFF"/>
          <w:spacing w:val="-1"/>
          <w:w w:val="95"/>
          <w:sz w:val="16"/>
        </w:rPr>
        <w:t>i</w:t>
      </w:r>
      <w:r>
        <w:rPr>
          <w:rFonts w:ascii="Trebuchet MS" w:hAnsi="Trebuchet MS"/>
          <w:color w:val="FFFFFF"/>
          <w:spacing w:val="-8"/>
          <w:w w:val="95"/>
          <w:sz w:val="16"/>
        </w:rPr>
        <w:t> </w:t>
      </w:r>
      <w:r>
        <w:rPr>
          <w:rFonts w:ascii="Trebuchet MS" w:hAnsi="Trebuchet MS"/>
          <w:color w:val="FFFFFF"/>
          <w:spacing w:val="-1"/>
          <w:w w:val="95"/>
          <w:sz w:val="16"/>
        </w:rPr>
        <w:t>pasti</w:t>
      </w:r>
      <w:r>
        <w:rPr>
          <w:rFonts w:ascii="Trebuchet MS" w:hAnsi="Trebuchet MS"/>
          <w:color w:val="FFFFFF"/>
          <w:spacing w:val="-7"/>
          <w:w w:val="95"/>
          <w:sz w:val="16"/>
        </w:rPr>
        <w:t> </w:t>
      </w:r>
      <w:r>
        <w:rPr>
          <w:rFonts w:ascii="Trebuchet MS" w:hAnsi="Trebuchet MS"/>
          <w:color w:val="FFFFFF"/>
          <w:spacing w:val="-1"/>
          <w:w w:val="95"/>
          <w:sz w:val="16"/>
        </w:rPr>
        <w:t>non</w:t>
      </w:r>
      <w:r>
        <w:rPr>
          <w:rFonts w:ascii="Trebuchet MS" w:hAnsi="Trebuchet MS"/>
          <w:color w:val="FFFFFF"/>
          <w:spacing w:val="-43"/>
          <w:w w:val="95"/>
          <w:sz w:val="16"/>
        </w:rPr>
        <w:t> </w:t>
      </w:r>
      <w:r>
        <w:rPr>
          <w:rFonts w:ascii="Trebuchet MS" w:hAnsi="Trebuchet MS"/>
          <w:color w:val="FFFFFF"/>
          <w:spacing w:val="-1"/>
          <w:w w:val="85"/>
          <w:sz w:val="16"/>
        </w:rPr>
        <w:t>menzionati nel programma;</w:t>
      </w:r>
      <w:r>
        <w:rPr>
          <w:rFonts w:ascii="Trebuchet MS" w:hAnsi="Trebuchet MS"/>
          <w:color w:val="FFFFFF"/>
          <w:w w:val="85"/>
          <w:sz w:val="16"/>
        </w:rPr>
        <w:t> </w:t>
      </w:r>
      <w:r>
        <w:rPr>
          <w:rFonts w:ascii="Trebuchet MS" w:hAnsi="Trebuchet MS"/>
          <w:color w:val="FFFFFF"/>
          <w:spacing w:val="-1"/>
          <w:w w:val="85"/>
          <w:sz w:val="16"/>
        </w:rPr>
        <w:t>le mance </w:t>
      </w:r>
      <w:r>
        <w:rPr>
          <w:rFonts w:ascii="Trebuchet MS" w:hAnsi="Trebuchet MS"/>
          <w:color w:val="FFFFFF"/>
          <w:w w:val="85"/>
          <w:sz w:val="16"/>
        </w:rPr>
        <w:t>; tutto quanto non menzionato nella</w:t>
      </w:r>
      <w:r>
        <w:rPr>
          <w:rFonts w:ascii="Trebuchet MS" w:hAnsi="Trebuchet MS"/>
          <w:color w:val="FFFFFF"/>
          <w:spacing w:val="1"/>
          <w:w w:val="85"/>
          <w:sz w:val="16"/>
        </w:rPr>
        <w:t> </w:t>
      </w:r>
      <w:r>
        <w:rPr>
          <w:rFonts w:ascii="Trebuchet MS" w:hAnsi="Trebuchet MS"/>
          <w:color w:val="FFFFFF"/>
          <w:sz w:val="16"/>
        </w:rPr>
        <w:t>“quota</w:t>
      </w:r>
      <w:r>
        <w:rPr>
          <w:rFonts w:ascii="Trebuchet MS" w:hAnsi="Trebuchet MS"/>
          <w:color w:val="FFFFFF"/>
          <w:spacing w:val="-21"/>
          <w:sz w:val="16"/>
        </w:rPr>
        <w:t> </w:t>
      </w:r>
      <w:r>
        <w:rPr>
          <w:rFonts w:ascii="Trebuchet MS" w:hAnsi="Trebuchet MS"/>
          <w:color w:val="FFFFFF"/>
          <w:sz w:val="16"/>
        </w:rPr>
        <w:t>comprende”.</w:t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2"/>
        <w:rPr>
          <w:rFonts w:ascii="Trebuchet MS"/>
          <w:sz w:val="16"/>
        </w:rPr>
      </w:pPr>
    </w:p>
    <w:p>
      <w:pPr>
        <w:spacing w:before="0"/>
        <w:ind w:left="272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1"/>
          <w:w w:val="95"/>
          <w:sz w:val="16"/>
        </w:rPr>
        <w:t>RIDUZIONI</w:t>
      </w:r>
      <w:r>
        <w:rPr>
          <w:rFonts w:ascii="Trebuchet MS"/>
          <w:color w:val="FFFFFF"/>
          <w:spacing w:val="-14"/>
          <w:w w:val="95"/>
          <w:sz w:val="16"/>
        </w:rPr>
        <w:t> </w:t>
      </w:r>
      <w:r>
        <w:rPr>
          <w:rFonts w:ascii="Trebuchet MS"/>
          <w:color w:val="FFFFFF"/>
          <w:w w:val="95"/>
          <w:sz w:val="16"/>
        </w:rPr>
        <w:t>E</w:t>
      </w:r>
      <w:r>
        <w:rPr>
          <w:rFonts w:ascii="Trebuchet MS"/>
          <w:color w:val="FFFFFF"/>
          <w:spacing w:val="-14"/>
          <w:w w:val="95"/>
          <w:sz w:val="16"/>
        </w:rPr>
        <w:t> </w:t>
      </w:r>
      <w:r>
        <w:rPr>
          <w:rFonts w:ascii="Trebuchet MS"/>
          <w:color w:val="FFFFFF"/>
          <w:w w:val="95"/>
          <w:sz w:val="16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14" w:after="0"/>
        <w:ind w:left="632" w:right="0" w:hanging="361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FFFFFF"/>
          <w:spacing w:val="-1"/>
          <w:w w:val="90"/>
          <w:sz w:val="16"/>
        </w:rPr>
        <w:t>Supplemento</w:t>
      </w:r>
      <w:r>
        <w:rPr>
          <w:rFonts w:ascii="Trebuchet MS" w:hAnsi="Trebuchet MS"/>
          <w:color w:val="FFFFFF"/>
          <w:spacing w:val="-12"/>
          <w:w w:val="90"/>
          <w:sz w:val="16"/>
        </w:rPr>
        <w:t> </w:t>
      </w:r>
      <w:r>
        <w:rPr>
          <w:rFonts w:ascii="Trebuchet MS" w:hAnsi="Trebuchet MS"/>
          <w:color w:val="FFFFFF"/>
          <w:spacing w:val="-1"/>
          <w:w w:val="90"/>
          <w:sz w:val="16"/>
        </w:rPr>
        <w:t>singola</w:t>
      </w:r>
      <w:r>
        <w:rPr>
          <w:rFonts w:ascii="Trebuchet MS" w:hAnsi="Trebuchet MS"/>
          <w:color w:val="FFFFFF"/>
          <w:spacing w:val="-12"/>
          <w:w w:val="90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€</w:t>
      </w:r>
      <w:r>
        <w:rPr>
          <w:rFonts w:ascii="Trebuchet MS" w:hAnsi="Trebuchet MS"/>
          <w:color w:val="FFFFFF"/>
          <w:spacing w:val="-12"/>
          <w:w w:val="90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620</w:t>
      </w:r>
    </w:p>
    <w:p>
      <w:pPr>
        <w:spacing w:after="0" w:line="240" w:lineRule="auto"/>
        <w:jc w:val="left"/>
        <w:rPr>
          <w:rFonts w:ascii="Trebuchet MS" w:hAnsi="Trebuchet MS"/>
          <w:sz w:val="16"/>
        </w:rPr>
        <w:sectPr>
          <w:type w:val="continuous"/>
          <w:pgSz w:w="11910" w:h="16840"/>
          <w:pgMar w:top="380" w:bottom="280" w:left="380" w:right="380"/>
          <w:cols w:num="2" w:equalWidth="0">
            <w:col w:w="5437" w:space="153"/>
            <w:col w:w="5560"/>
          </w:cols>
        </w:sectPr>
      </w:pPr>
    </w:p>
    <w:p>
      <w:pPr>
        <w:pStyle w:val="BodyText"/>
        <w:ind w:left="4723"/>
        <w:rPr>
          <w:rFonts w:ascii="Trebuchet MS"/>
          <w:sz w:val="20"/>
        </w:rPr>
      </w:pPr>
      <w:r>
        <w:rPr/>
        <w:pict>
          <v:shape style="position:absolute;margin-left:0pt;margin-top:740.445007pt;width:595.3pt;height:101.45pt;mso-position-horizontal-relative:page;mso-position-vertical-relative:page;z-index:15729152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<v:path arrowok="t"/>
            <v:fill type="solid"/>
            <w10:wrap type="none"/>
          </v:shape>
        </w:pict>
      </w:r>
      <w:r>
        <w:rPr>
          <w:rFonts w:ascii="Trebuchet MS"/>
          <w:sz w:val="20"/>
        </w:rPr>
        <w:drawing>
          <wp:inline distT="0" distB="0" distL="0" distR="0">
            <wp:extent cx="1114148" cy="371475"/>
            <wp:effectExtent l="0" t="0" r="0" b="0"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148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spacing w:before="1"/>
        <w:rPr>
          <w:rFonts w:ascii="Trebuchet MS"/>
          <w:sz w:val="15"/>
        </w:rPr>
      </w:pPr>
    </w:p>
    <w:p>
      <w:pPr>
        <w:spacing w:before="136"/>
        <w:ind w:left="86" w:right="94" w:firstLine="0"/>
        <w:jc w:val="center"/>
        <w:rPr>
          <w:rFonts w:ascii="Georgia"/>
          <w:sz w:val="28"/>
        </w:rPr>
      </w:pPr>
      <w:r>
        <w:rPr>
          <w:rFonts w:ascii="Georgia"/>
          <w:color w:val="EA5B18"/>
          <w:spacing w:val="-13"/>
          <w:sz w:val="28"/>
        </w:rPr>
        <w:t>ALLA</w:t>
      </w:r>
      <w:r>
        <w:rPr>
          <w:rFonts w:ascii="Georgia"/>
          <w:color w:val="EA5B18"/>
          <w:spacing w:val="-20"/>
          <w:sz w:val="28"/>
        </w:rPr>
        <w:t> </w:t>
      </w:r>
      <w:r>
        <w:rPr>
          <w:rFonts w:ascii="Georgia"/>
          <w:color w:val="EA5B18"/>
          <w:spacing w:val="-13"/>
          <w:sz w:val="28"/>
        </w:rPr>
        <w:t>SCOPERTA</w:t>
      </w:r>
      <w:r>
        <w:rPr>
          <w:rFonts w:ascii="Georgia"/>
          <w:color w:val="EA5B18"/>
          <w:spacing w:val="-20"/>
          <w:sz w:val="28"/>
        </w:rPr>
        <w:t> </w:t>
      </w:r>
      <w:r>
        <w:rPr>
          <w:rFonts w:ascii="Georgia"/>
          <w:color w:val="EA5B18"/>
          <w:spacing w:val="-12"/>
          <w:sz w:val="28"/>
        </w:rPr>
        <w:t>DEL</w:t>
      </w:r>
      <w:r>
        <w:rPr>
          <w:rFonts w:ascii="Georgia"/>
          <w:color w:val="EA5B18"/>
          <w:spacing w:val="-19"/>
          <w:sz w:val="28"/>
        </w:rPr>
        <w:t> </w:t>
      </w:r>
      <w:r>
        <w:rPr>
          <w:rFonts w:ascii="Georgia"/>
          <w:color w:val="EA5B18"/>
          <w:spacing w:val="-12"/>
          <w:sz w:val="28"/>
        </w:rPr>
        <w:t>GIAPPONE</w:t>
      </w:r>
    </w:p>
    <w:p>
      <w:pPr>
        <w:spacing w:before="82"/>
        <w:ind w:left="87" w:right="94" w:firstLine="0"/>
        <w:jc w:val="center"/>
        <w:rPr>
          <w:rFonts w:ascii="Georgia"/>
          <w:sz w:val="28"/>
        </w:rPr>
      </w:pPr>
      <w:r>
        <w:rPr>
          <w:rFonts w:ascii="Georgia"/>
          <w:color w:val="EA5B18"/>
          <w:spacing w:val="-11"/>
          <w:w w:val="105"/>
          <w:sz w:val="28"/>
        </w:rPr>
        <w:t>Tokyo,</w:t>
      </w:r>
      <w:r>
        <w:rPr>
          <w:rFonts w:ascii="Georgia"/>
          <w:color w:val="EA5B18"/>
          <w:spacing w:val="-24"/>
          <w:w w:val="105"/>
          <w:sz w:val="28"/>
        </w:rPr>
        <w:t> </w:t>
      </w:r>
      <w:r>
        <w:rPr>
          <w:rFonts w:ascii="Georgia"/>
          <w:color w:val="EA5B18"/>
          <w:spacing w:val="-11"/>
          <w:w w:val="105"/>
          <w:sz w:val="28"/>
        </w:rPr>
        <w:t>Kanazawa,</w:t>
      </w:r>
      <w:r>
        <w:rPr>
          <w:rFonts w:ascii="Georgia"/>
          <w:color w:val="EA5B18"/>
          <w:spacing w:val="-24"/>
          <w:w w:val="105"/>
          <w:sz w:val="28"/>
        </w:rPr>
        <w:t> </w:t>
      </w:r>
      <w:r>
        <w:rPr>
          <w:rFonts w:ascii="Georgia"/>
          <w:color w:val="EA5B18"/>
          <w:spacing w:val="-11"/>
          <w:w w:val="105"/>
          <w:sz w:val="28"/>
        </w:rPr>
        <w:t>Takayama,</w:t>
      </w:r>
      <w:r>
        <w:rPr>
          <w:rFonts w:ascii="Georgia"/>
          <w:color w:val="EA5B18"/>
          <w:spacing w:val="-23"/>
          <w:w w:val="105"/>
          <w:sz w:val="28"/>
        </w:rPr>
        <w:t> </w:t>
      </w:r>
      <w:r>
        <w:rPr>
          <w:rFonts w:ascii="Georgia"/>
          <w:color w:val="EA5B18"/>
          <w:spacing w:val="-10"/>
          <w:w w:val="105"/>
          <w:sz w:val="28"/>
        </w:rPr>
        <w:t>Kyoto,</w:t>
      </w:r>
      <w:r>
        <w:rPr>
          <w:rFonts w:ascii="Georgia"/>
          <w:color w:val="EA5B18"/>
          <w:spacing w:val="-24"/>
          <w:w w:val="105"/>
          <w:sz w:val="28"/>
        </w:rPr>
        <w:t> </w:t>
      </w:r>
      <w:r>
        <w:rPr>
          <w:rFonts w:ascii="Georgia"/>
          <w:color w:val="EA5B18"/>
          <w:spacing w:val="-10"/>
          <w:w w:val="105"/>
          <w:sz w:val="28"/>
        </w:rPr>
        <w:t>Nara,</w:t>
      </w:r>
      <w:r>
        <w:rPr>
          <w:rFonts w:ascii="Georgia"/>
          <w:color w:val="EA5B18"/>
          <w:spacing w:val="37"/>
          <w:w w:val="105"/>
          <w:sz w:val="28"/>
        </w:rPr>
        <w:t> </w:t>
      </w:r>
      <w:r>
        <w:rPr>
          <w:rFonts w:ascii="Georgia"/>
          <w:color w:val="EA5B18"/>
          <w:spacing w:val="-10"/>
          <w:w w:val="105"/>
          <w:sz w:val="28"/>
        </w:rPr>
        <w:t>Osaka,</w:t>
      </w:r>
      <w:r>
        <w:rPr>
          <w:rFonts w:ascii="Georgia"/>
          <w:color w:val="EA5B18"/>
          <w:spacing w:val="-24"/>
          <w:w w:val="105"/>
          <w:sz w:val="28"/>
        </w:rPr>
        <w:t> </w:t>
      </w:r>
      <w:r>
        <w:rPr>
          <w:rFonts w:ascii="Georgia"/>
          <w:color w:val="EA5B18"/>
          <w:spacing w:val="-10"/>
          <w:w w:val="105"/>
          <w:sz w:val="28"/>
        </w:rPr>
        <w:t>Himeji</w:t>
      </w:r>
    </w:p>
    <w:p>
      <w:pPr>
        <w:spacing w:before="117"/>
        <w:ind w:left="197" w:right="94" w:firstLine="0"/>
        <w:jc w:val="center"/>
        <w:rPr>
          <w:rFonts w:ascii="Georgia"/>
          <w:sz w:val="22"/>
        </w:rPr>
      </w:pPr>
      <w:r>
        <w:rPr>
          <w:rFonts w:ascii="Georgia"/>
          <w:spacing w:val="-4"/>
          <w:w w:val="95"/>
          <w:sz w:val="22"/>
        </w:rPr>
        <w:t>PROGRAMMA</w:t>
      </w:r>
      <w:r>
        <w:rPr>
          <w:rFonts w:ascii="Georgia"/>
          <w:spacing w:val="-14"/>
          <w:w w:val="95"/>
          <w:sz w:val="22"/>
        </w:rPr>
        <w:t> </w:t>
      </w:r>
      <w:r>
        <w:rPr>
          <w:rFonts w:ascii="Georgia"/>
          <w:spacing w:val="-4"/>
          <w:w w:val="95"/>
          <w:sz w:val="22"/>
        </w:rPr>
        <w:t>DI</w:t>
      </w:r>
      <w:r>
        <w:rPr>
          <w:rFonts w:ascii="Georgia"/>
          <w:spacing w:val="-13"/>
          <w:w w:val="95"/>
          <w:sz w:val="22"/>
        </w:rPr>
        <w:t> </w:t>
      </w:r>
      <w:r>
        <w:rPr>
          <w:rFonts w:ascii="Georgia"/>
          <w:spacing w:val="-4"/>
          <w:w w:val="95"/>
          <w:sz w:val="22"/>
        </w:rPr>
        <w:t>VIAGGIO</w:t>
      </w:r>
    </w:p>
    <w:p>
      <w:pPr>
        <w:pStyle w:val="BodyText"/>
        <w:spacing w:before="5"/>
        <w:rPr>
          <w:rFonts w:ascii="Georgia"/>
          <w:sz w:val="13"/>
        </w:rPr>
      </w:pPr>
    </w:p>
    <w:p>
      <w:pPr>
        <w:pStyle w:val="ListParagraph"/>
        <w:numPr>
          <w:ilvl w:val="0"/>
          <w:numId w:val="2"/>
        </w:numPr>
        <w:tabs>
          <w:tab w:pos="317" w:val="left" w:leader="none"/>
        </w:tabs>
        <w:spacing w:line="240" w:lineRule="auto" w:before="86" w:after="0"/>
        <w:ind w:left="316" w:right="0" w:hanging="216"/>
        <w:jc w:val="both"/>
        <w:rPr>
          <w:sz w:val="14"/>
        </w:rPr>
      </w:pPr>
      <w:r>
        <w:rPr>
          <w:color w:val="E85F19"/>
          <w:w w:val="95"/>
          <w:sz w:val="14"/>
        </w:rPr>
        <w:t>aprile:ROMA</w:t>
      </w:r>
      <w:r>
        <w:rPr>
          <w:color w:val="E85F19"/>
          <w:spacing w:val="-5"/>
          <w:w w:val="95"/>
          <w:sz w:val="14"/>
        </w:rPr>
        <w:t> </w:t>
      </w:r>
      <w:r>
        <w:rPr>
          <w:color w:val="E85F19"/>
          <w:w w:val="95"/>
          <w:sz w:val="14"/>
        </w:rPr>
        <w:t>/</w:t>
      </w:r>
      <w:r>
        <w:rPr>
          <w:color w:val="E85F19"/>
          <w:spacing w:val="-4"/>
          <w:w w:val="95"/>
          <w:sz w:val="14"/>
        </w:rPr>
        <w:t> </w:t>
      </w:r>
      <w:r>
        <w:rPr>
          <w:color w:val="E85F19"/>
          <w:w w:val="95"/>
          <w:sz w:val="14"/>
        </w:rPr>
        <w:t>GIAPPONE</w:t>
      </w:r>
      <w:r>
        <w:rPr>
          <w:color w:val="E85F19"/>
          <w:spacing w:val="-4"/>
          <w:w w:val="95"/>
          <w:sz w:val="14"/>
        </w:rPr>
        <w:t> </w:t>
      </w:r>
      <w:r>
        <w:rPr>
          <w:w w:val="95"/>
          <w:sz w:val="14"/>
        </w:rPr>
        <w:t>Partenza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da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Roma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ore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15:25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con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volo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linea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per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Tokyo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via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Dubai.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Pasti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pernottamento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bordo.</w:t>
      </w:r>
    </w:p>
    <w:p>
      <w:pPr>
        <w:pStyle w:val="BodyText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01" w:lineRule="auto" w:before="0" w:after="0"/>
        <w:ind w:left="101" w:right="128" w:firstLine="0"/>
        <w:jc w:val="both"/>
        <w:rPr>
          <w:sz w:val="14"/>
        </w:rPr>
      </w:pPr>
      <w:r>
        <w:rPr>
          <w:color w:val="E85F19"/>
          <w:w w:val="95"/>
          <w:sz w:val="14"/>
        </w:rPr>
        <w:t>aprile:</w:t>
      </w:r>
      <w:r>
        <w:rPr>
          <w:color w:val="E85F19"/>
          <w:spacing w:val="-8"/>
          <w:w w:val="95"/>
          <w:sz w:val="14"/>
        </w:rPr>
        <w:t> </w:t>
      </w:r>
      <w:r>
        <w:rPr>
          <w:color w:val="E85F19"/>
          <w:w w:val="95"/>
          <w:sz w:val="14"/>
        </w:rPr>
        <w:t>TOKYO</w:t>
      </w:r>
      <w:r>
        <w:rPr>
          <w:color w:val="E85F19"/>
          <w:spacing w:val="-7"/>
          <w:w w:val="95"/>
          <w:sz w:val="14"/>
        </w:rPr>
        <w:t> </w:t>
      </w:r>
      <w:r>
        <w:rPr>
          <w:w w:val="95"/>
          <w:sz w:val="14"/>
        </w:rPr>
        <w:t>Arrivo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all’aeroporto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Tokyo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Narita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ore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17.35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locali.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Disbrigo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delle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formalità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doganali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incontro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con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l’assistente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parlante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italiano.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Trasferimento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in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hotel</w:t>
      </w:r>
      <w:r>
        <w:rPr>
          <w:spacing w:val="-40"/>
          <w:w w:val="95"/>
          <w:sz w:val="14"/>
        </w:rPr>
        <w:t> </w:t>
      </w:r>
      <w:r>
        <w:rPr>
          <w:sz w:val="14"/>
        </w:rPr>
        <w:t>con</w:t>
      </w:r>
      <w:r>
        <w:rPr>
          <w:spacing w:val="-8"/>
          <w:sz w:val="14"/>
        </w:rPr>
        <w:t> </w:t>
      </w:r>
      <w:r>
        <w:rPr>
          <w:sz w:val="14"/>
        </w:rPr>
        <w:t>bus</w:t>
      </w:r>
      <w:r>
        <w:rPr>
          <w:spacing w:val="-8"/>
          <w:sz w:val="14"/>
        </w:rPr>
        <w:t> </w:t>
      </w:r>
      <w:r>
        <w:rPr>
          <w:sz w:val="14"/>
        </w:rPr>
        <w:t>privato.</w:t>
      </w:r>
      <w:r>
        <w:rPr>
          <w:spacing w:val="-8"/>
          <w:sz w:val="14"/>
        </w:rPr>
        <w:t> </w:t>
      </w:r>
      <w:r>
        <w:rPr>
          <w:sz w:val="14"/>
        </w:rPr>
        <w:t>Cena</w:t>
      </w:r>
      <w:r>
        <w:rPr>
          <w:spacing w:val="-8"/>
          <w:sz w:val="14"/>
        </w:rPr>
        <w:t> </w:t>
      </w:r>
      <w:r>
        <w:rPr>
          <w:sz w:val="14"/>
        </w:rPr>
        <w:t>libera</w:t>
      </w:r>
      <w:r>
        <w:rPr>
          <w:spacing w:val="-8"/>
          <w:sz w:val="14"/>
        </w:rPr>
        <w:t> </w:t>
      </w:r>
      <w:r>
        <w:rPr>
          <w:sz w:val="14"/>
        </w:rPr>
        <w:t>e</w:t>
      </w:r>
      <w:r>
        <w:rPr>
          <w:spacing w:val="-7"/>
          <w:sz w:val="14"/>
        </w:rPr>
        <w:t> </w:t>
      </w:r>
      <w:r>
        <w:rPr>
          <w:sz w:val="14"/>
        </w:rPr>
        <w:t>pernottamento</w:t>
      </w:r>
      <w:r>
        <w:rPr>
          <w:spacing w:val="-8"/>
          <w:sz w:val="14"/>
        </w:rPr>
        <w:t> </w:t>
      </w:r>
      <w:r>
        <w:rPr>
          <w:sz w:val="14"/>
        </w:rPr>
        <w:t>MONTEREY</w:t>
      </w:r>
      <w:r>
        <w:rPr>
          <w:spacing w:val="-8"/>
          <w:sz w:val="14"/>
        </w:rPr>
        <w:t> </w:t>
      </w:r>
      <w:r>
        <w:rPr>
          <w:sz w:val="14"/>
        </w:rPr>
        <w:t>HANZOMON</w:t>
      </w:r>
    </w:p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303" w:val="left" w:leader="none"/>
        </w:tabs>
        <w:spacing w:line="201" w:lineRule="auto" w:before="0" w:after="0"/>
        <w:ind w:left="101" w:right="126" w:firstLine="0"/>
        <w:jc w:val="both"/>
        <w:rPr>
          <w:sz w:val="14"/>
        </w:rPr>
      </w:pPr>
      <w:r>
        <w:rPr>
          <w:color w:val="E85F19"/>
          <w:w w:val="95"/>
          <w:sz w:val="14"/>
        </w:rPr>
        <w:t>aprile:TOKYO</w:t>
      </w:r>
      <w:r>
        <w:rPr>
          <w:color w:val="E85F19"/>
          <w:spacing w:val="-5"/>
          <w:w w:val="95"/>
          <w:sz w:val="14"/>
        </w:rPr>
        <w:t> </w:t>
      </w:r>
      <w:r>
        <w:rPr>
          <w:w w:val="95"/>
          <w:sz w:val="14"/>
        </w:rPr>
        <w:t>Prima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colazione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in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hotel.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Incontro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con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la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guida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parlante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italiano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intera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giornata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visite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con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bus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privato.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La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giornata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comincia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salendo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sull’Osservatorio</w:t>
      </w:r>
      <w:r>
        <w:rPr>
          <w:spacing w:val="-40"/>
          <w:w w:val="95"/>
          <w:sz w:val="14"/>
        </w:rPr>
        <w:t> </w:t>
      </w:r>
      <w:r>
        <w:rPr>
          <w:w w:val="95"/>
          <w:sz w:val="14"/>
        </w:rPr>
        <w:t>del grattacielo del Governo Metropolitano di Tokyo, per una spettacolare vista su tutta la città e, tempo meteorologico permettendo, sul Monte Fuji. Si prosegue quindi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per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il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quartiere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Shibuya,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dove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visiteremo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il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Santuario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più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visitato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sacro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della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Capitale: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il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Santuario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Meiji.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Il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suo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immenso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Parco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sembra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un’oasi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verde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all’interno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del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caos</w:t>
      </w:r>
      <w:r>
        <w:rPr>
          <w:spacing w:val="-40"/>
          <w:w w:val="95"/>
          <w:sz w:val="14"/>
        </w:rPr>
        <w:t> </w:t>
      </w:r>
      <w:r>
        <w:rPr>
          <w:w w:val="95"/>
          <w:sz w:val="14"/>
        </w:rPr>
        <w:t>cittadino. Pranzo in ristorante locale. Altro luogo nevralgico della città di Tokyo: il piazzale del Palazzo Imperiale (dove tuttora risiede l’Imperatore) e il ponte più famoso</w:t>
      </w:r>
      <w:r>
        <w:rPr>
          <w:spacing w:val="-40"/>
          <w:w w:val="95"/>
          <w:sz w:val="14"/>
        </w:rPr>
        <w:t> </w:t>
      </w:r>
      <w:r>
        <w:rPr>
          <w:w w:val="95"/>
          <w:sz w:val="14"/>
        </w:rPr>
        <w:t>della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città,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il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Nijubashi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bridge,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che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conduce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alle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porte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del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Palazzo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Imperiale.</w:t>
      </w:r>
      <w:r>
        <w:rPr>
          <w:spacing w:val="29"/>
          <w:w w:val="95"/>
          <w:sz w:val="14"/>
        </w:rPr>
        <w:t> </w:t>
      </w:r>
      <w:r>
        <w:rPr>
          <w:w w:val="95"/>
          <w:sz w:val="14"/>
        </w:rPr>
        <w:t>La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giornata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prosegue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nel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quadrante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est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Tokyo,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Asakusa.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E’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il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quartiere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più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tradizionale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della</w:t>
      </w:r>
      <w:r>
        <w:rPr>
          <w:spacing w:val="-40"/>
          <w:w w:val="95"/>
          <w:sz w:val="14"/>
        </w:rPr>
        <w:t> </w:t>
      </w:r>
      <w:r>
        <w:rPr>
          <w:w w:val="95"/>
          <w:sz w:val="14"/>
        </w:rPr>
        <w:t>città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famoso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per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il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fotografatissimo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Tempio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Sensoji.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Passeggiata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lungo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la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Nakamise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Dori,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la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stradina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piena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bancarelle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che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conduce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alle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porte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del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Tempio.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Il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Tokyo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è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la</w:t>
      </w:r>
      <w:r>
        <w:rPr>
          <w:spacing w:val="-40"/>
          <w:w w:val="95"/>
          <w:sz w:val="14"/>
        </w:rPr>
        <w:t> </w:t>
      </w:r>
      <w:r>
        <w:rPr>
          <w:w w:val="95"/>
          <w:sz w:val="14"/>
        </w:rPr>
        <w:t>città dei contrasti: termineremo quindi la giornata con uno stop nel quartiere di Ginza, dove si trovano i negozi più eleganti della città e i flagship delle principali catene</w:t>
      </w:r>
      <w:r>
        <w:rPr>
          <w:spacing w:val="1"/>
          <w:w w:val="95"/>
          <w:sz w:val="14"/>
        </w:rPr>
        <w:t> </w:t>
      </w:r>
      <w:r>
        <w:rPr>
          <w:sz w:val="14"/>
        </w:rPr>
        <w:t>giapponesi.</w:t>
      </w:r>
      <w:r>
        <w:rPr>
          <w:spacing w:val="-8"/>
          <w:sz w:val="14"/>
        </w:rPr>
        <w:t> </w:t>
      </w:r>
      <w:r>
        <w:rPr>
          <w:sz w:val="14"/>
        </w:rPr>
        <w:t>Cena</w:t>
      </w:r>
      <w:r>
        <w:rPr>
          <w:spacing w:val="-7"/>
          <w:sz w:val="14"/>
        </w:rPr>
        <w:t> </w:t>
      </w:r>
      <w:r>
        <w:rPr>
          <w:sz w:val="14"/>
        </w:rPr>
        <w:t>libera</w:t>
      </w:r>
      <w:r>
        <w:rPr>
          <w:spacing w:val="-8"/>
          <w:sz w:val="14"/>
        </w:rPr>
        <w:t> </w:t>
      </w:r>
      <w:r>
        <w:rPr>
          <w:sz w:val="14"/>
        </w:rPr>
        <w:t>e</w:t>
      </w:r>
      <w:r>
        <w:rPr>
          <w:spacing w:val="-7"/>
          <w:sz w:val="14"/>
        </w:rPr>
        <w:t> </w:t>
      </w:r>
      <w:r>
        <w:rPr>
          <w:sz w:val="14"/>
        </w:rPr>
        <w:t>pernottamento.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198" w:lineRule="exact" w:before="150" w:after="0"/>
        <w:ind w:left="315" w:right="0" w:hanging="215"/>
        <w:jc w:val="both"/>
        <w:rPr>
          <w:sz w:val="14"/>
        </w:rPr>
      </w:pPr>
      <w:r>
        <w:rPr>
          <w:color w:val="E85F19"/>
          <w:w w:val="95"/>
          <w:sz w:val="14"/>
        </w:rPr>
        <w:t>aprile:</w:t>
      </w:r>
      <w:r>
        <w:rPr>
          <w:color w:val="E85F19"/>
          <w:spacing w:val="-5"/>
          <w:w w:val="95"/>
          <w:sz w:val="14"/>
        </w:rPr>
        <w:t> </w:t>
      </w:r>
      <w:r>
        <w:rPr>
          <w:color w:val="E85F19"/>
          <w:w w:val="95"/>
          <w:sz w:val="14"/>
        </w:rPr>
        <w:t>TOKYO</w:t>
      </w:r>
      <w:r>
        <w:rPr>
          <w:color w:val="E85F19"/>
          <w:spacing w:val="33"/>
          <w:w w:val="95"/>
          <w:sz w:val="14"/>
        </w:rPr>
        <w:t> </w:t>
      </w:r>
      <w:r>
        <w:rPr>
          <w:w w:val="95"/>
          <w:sz w:val="14"/>
        </w:rPr>
        <w:t>Prima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colazione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in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hotel.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Giornata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libera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Tokyo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Cena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libera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pernottamento.</w:t>
      </w:r>
    </w:p>
    <w:p>
      <w:pPr>
        <w:pStyle w:val="BodyText"/>
        <w:spacing w:line="201" w:lineRule="auto" w:before="7"/>
        <w:ind w:left="101" w:right="127"/>
        <w:jc w:val="both"/>
      </w:pPr>
      <w:r>
        <w:rPr>
          <w:w w:val="95"/>
        </w:rPr>
        <w:t>OPZIONALE:</w:t>
      </w:r>
      <w:r>
        <w:rPr>
          <w:spacing w:val="-6"/>
          <w:w w:val="95"/>
        </w:rPr>
        <w:t> </w:t>
      </w:r>
      <w:r>
        <w:rPr>
          <w:w w:val="95"/>
        </w:rPr>
        <w:t>Full</w:t>
      </w:r>
      <w:r>
        <w:rPr>
          <w:spacing w:val="-5"/>
          <w:w w:val="95"/>
        </w:rPr>
        <w:t> </w:t>
      </w:r>
      <w:r>
        <w:rPr>
          <w:w w:val="95"/>
        </w:rPr>
        <w:t>Day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Nikko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5"/>
          <w:w w:val="95"/>
        </w:rPr>
        <w:t> </w:t>
      </w:r>
      <w:r>
        <w:rPr>
          <w:w w:val="95"/>
        </w:rPr>
        <w:t>guida</w:t>
      </w:r>
      <w:r>
        <w:rPr>
          <w:spacing w:val="-6"/>
          <w:w w:val="95"/>
        </w:rPr>
        <w:t> </w:t>
      </w:r>
      <w:r>
        <w:rPr>
          <w:w w:val="95"/>
        </w:rPr>
        <w:t>parlante</w:t>
      </w:r>
      <w:r>
        <w:rPr>
          <w:spacing w:val="-5"/>
          <w:w w:val="95"/>
        </w:rPr>
        <w:t> </w:t>
      </w:r>
      <w:r>
        <w:rPr>
          <w:w w:val="95"/>
        </w:rPr>
        <w:t>Italiano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Bus</w:t>
      </w:r>
      <w:r>
        <w:rPr>
          <w:spacing w:val="-5"/>
          <w:w w:val="95"/>
        </w:rPr>
        <w:t> </w:t>
      </w:r>
      <w:r>
        <w:rPr>
          <w:w w:val="95"/>
        </w:rPr>
        <w:t>privato</w:t>
      </w:r>
      <w:r>
        <w:rPr>
          <w:spacing w:val="-5"/>
          <w:w w:val="95"/>
        </w:rPr>
        <w:t> </w:t>
      </w:r>
      <w:r>
        <w:rPr>
          <w:w w:val="95"/>
        </w:rPr>
        <w:t>(pranzo</w:t>
      </w:r>
      <w:r>
        <w:rPr>
          <w:spacing w:val="-5"/>
          <w:w w:val="95"/>
        </w:rPr>
        <w:t> </w:t>
      </w:r>
      <w:r>
        <w:rPr>
          <w:w w:val="95"/>
        </w:rPr>
        <w:t>incluso)</w:t>
      </w:r>
      <w:r>
        <w:rPr>
          <w:spacing w:val="-6"/>
          <w:w w:val="95"/>
        </w:rPr>
        <w:t> </w:t>
      </w:r>
      <w:r>
        <w:rPr>
          <w:w w:val="95"/>
        </w:rPr>
        <w:t>costo</w:t>
      </w:r>
      <w:r>
        <w:rPr>
          <w:spacing w:val="-5"/>
          <w:w w:val="95"/>
        </w:rPr>
        <w:t> </w:t>
      </w:r>
      <w:r>
        <w:rPr>
          <w:w w:val="95"/>
        </w:rPr>
        <w:t>di</w:t>
      </w:r>
      <w:r>
        <w:rPr>
          <w:spacing w:val="-5"/>
          <w:w w:val="95"/>
        </w:rPr>
        <w:t> </w:t>
      </w:r>
      <w:r>
        <w:rPr>
          <w:w w:val="95"/>
        </w:rPr>
        <w:t>euro</w:t>
      </w:r>
      <w:r>
        <w:rPr>
          <w:spacing w:val="-6"/>
          <w:w w:val="95"/>
        </w:rPr>
        <w:t> </w:t>
      </w:r>
      <w:r>
        <w:rPr>
          <w:w w:val="95"/>
        </w:rPr>
        <w:t>180,00</w:t>
      </w:r>
      <w:r>
        <w:rPr>
          <w:spacing w:val="-5"/>
          <w:w w:val="95"/>
        </w:rPr>
        <w:t> </w:t>
      </w:r>
      <w:r>
        <w:rPr>
          <w:w w:val="95"/>
        </w:rPr>
        <w:t>per</w:t>
      </w:r>
      <w:r>
        <w:rPr>
          <w:spacing w:val="-5"/>
          <w:w w:val="95"/>
        </w:rPr>
        <w:t> </w:t>
      </w:r>
      <w:r>
        <w:rPr>
          <w:w w:val="95"/>
        </w:rPr>
        <w:t>persona,</w:t>
      </w:r>
      <w:r>
        <w:rPr>
          <w:spacing w:val="-6"/>
          <w:w w:val="95"/>
        </w:rPr>
        <w:t> </w:t>
      </w:r>
      <w:r>
        <w:rPr>
          <w:w w:val="95"/>
        </w:rPr>
        <w:t>minimo</w:t>
      </w:r>
      <w:r>
        <w:rPr>
          <w:spacing w:val="-5"/>
          <w:w w:val="95"/>
        </w:rPr>
        <w:t> </w:t>
      </w:r>
      <w:r>
        <w:rPr>
          <w:w w:val="95"/>
        </w:rPr>
        <w:t>per</w:t>
      </w:r>
      <w:r>
        <w:rPr>
          <w:spacing w:val="-5"/>
          <w:w w:val="95"/>
        </w:rPr>
        <w:t> </w:t>
      </w:r>
      <w:r>
        <w:rPr>
          <w:w w:val="95"/>
        </w:rPr>
        <w:t>10</w:t>
      </w:r>
      <w:r>
        <w:rPr>
          <w:spacing w:val="-5"/>
          <w:w w:val="95"/>
        </w:rPr>
        <w:t> </w:t>
      </w:r>
      <w:r>
        <w:rPr>
          <w:w w:val="95"/>
        </w:rPr>
        <w:t>persone</w:t>
      </w:r>
      <w:r>
        <w:rPr>
          <w:spacing w:val="-6"/>
          <w:w w:val="95"/>
        </w:rPr>
        <w:t> </w:t>
      </w:r>
      <w:r>
        <w:rPr>
          <w:w w:val="95"/>
        </w:rPr>
        <w:t>confermate.</w:t>
      </w:r>
      <w:r>
        <w:rPr>
          <w:spacing w:val="-5"/>
          <w:w w:val="95"/>
        </w:rPr>
        <w:t> </w:t>
      </w:r>
      <w:r>
        <w:rPr>
          <w:w w:val="95"/>
        </w:rPr>
        <w:t>Nikko</w:t>
      </w:r>
      <w:r>
        <w:rPr>
          <w:spacing w:val="-5"/>
          <w:w w:val="95"/>
        </w:rPr>
        <w:t> </w:t>
      </w:r>
      <w:r>
        <w:rPr>
          <w:w w:val="95"/>
        </w:rPr>
        <w:t>è</w:t>
      </w:r>
      <w:r>
        <w:rPr>
          <w:spacing w:val="-6"/>
          <w:w w:val="95"/>
        </w:rPr>
        <w:t> </w:t>
      </w:r>
      <w:r>
        <w:rPr>
          <w:w w:val="95"/>
        </w:rPr>
        <w:t>una</w:t>
      </w:r>
      <w:r>
        <w:rPr>
          <w:spacing w:val="-39"/>
          <w:w w:val="95"/>
        </w:rPr>
        <w:t> </w:t>
      </w:r>
      <w:r>
        <w:rPr>
          <w:w w:val="95"/>
        </w:rPr>
        <w:t>delle località nei dintorni di Tokyo più popolari e dal grande interesse storico-culturale e paesaggistico. Visiteremo in giornata la Cascata di Kegon, una delle 3 più belle</w:t>
      </w:r>
      <w:r>
        <w:rPr>
          <w:spacing w:val="-40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Giappone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il</w:t>
      </w:r>
      <w:r>
        <w:rPr>
          <w:spacing w:val="-4"/>
          <w:w w:val="95"/>
        </w:rPr>
        <w:t> </w:t>
      </w:r>
      <w:r>
        <w:rPr>
          <w:w w:val="95"/>
        </w:rPr>
        <w:t>Santuario</w:t>
      </w:r>
      <w:r>
        <w:rPr>
          <w:spacing w:val="-5"/>
          <w:w w:val="95"/>
        </w:rPr>
        <w:t> </w:t>
      </w:r>
      <w:r>
        <w:rPr>
          <w:w w:val="95"/>
        </w:rPr>
        <w:t>Toshogu,</w:t>
      </w:r>
      <w:r>
        <w:rPr>
          <w:spacing w:val="-5"/>
          <w:w w:val="95"/>
        </w:rPr>
        <w:t> </w:t>
      </w:r>
      <w:r>
        <w:rPr>
          <w:w w:val="95"/>
        </w:rPr>
        <w:t>patrimonio</w:t>
      </w:r>
      <w:r>
        <w:rPr>
          <w:spacing w:val="-4"/>
          <w:w w:val="95"/>
        </w:rPr>
        <w:t> </w:t>
      </w:r>
      <w:r>
        <w:rPr>
          <w:w w:val="95"/>
        </w:rPr>
        <w:t>dell’Umanità,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sua</w:t>
      </w:r>
      <w:r>
        <w:rPr>
          <w:spacing w:val="-4"/>
          <w:w w:val="95"/>
        </w:rPr>
        <w:t> </w:t>
      </w:r>
      <w:r>
        <w:rPr>
          <w:w w:val="95"/>
        </w:rPr>
        <w:t>architettura</w:t>
      </w:r>
      <w:r>
        <w:rPr>
          <w:spacing w:val="-5"/>
          <w:w w:val="95"/>
        </w:rPr>
        <w:t> </w:t>
      </w:r>
      <w:r>
        <w:rPr>
          <w:w w:val="95"/>
        </w:rPr>
        <w:t>insolita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i</w:t>
      </w:r>
      <w:r>
        <w:rPr>
          <w:spacing w:val="-5"/>
          <w:w w:val="95"/>
        </w:rPr>
        <w:t> </w:t>
      </w:r>
      <w:r>
        <w:rPr>
          <w:w w:val="95"/>
        </w:rPr>
        <w:t>particolari</w:t>
      </w:r>
      <w:r>
        <w:rPr>
          <w:spacing w:val="-5"/>
          <w:w w:val="95"/>
        </w:rPr>
        <w:t> </w:t>
      </w:r>
      <w:r>
        <w:rPr>
          <w:w w:val="95"/>
        </w:rPr>
        <w:t>intagli.</w:t>
      </w:r>
      <w:r>
        <w:rPr>
          <w:spacing w:val="-4"/>
          <w:w w:val="95"/>
        </w:rPr>
        <w:t> </w:t>
      </w:r>
      <w:r>
        <w:rPr>
          <w:w w:val="95"/>
        </w:rPr>
        <w:t>Rientro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Tokyo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01" w:lineRule="auto" w:before="1" w:after="0"/>
        <w:ind w:left="101" w:right="129" w:firstLine="0"/>
        <w:jc w:val="both"/>
        <w:rPr>
          <w:sz w:val="14"/>
        </w:rPr>
      </w:pPr>
      <w:r>
        <w:rPr>
          <w:color w:val="E85F19"/>
          <w:w w:val="95"/>
          <w:sz w:val="14"/>
        </w:rPr>
        <w:t>aprile:</w:t>
      </w:r>
      <w:r>
        <w:rPr>
          <w:color w:val="E85F19"/>
          <w:spacing w:val="-7"/>
          <w:w w:val="95"/>
          <w:sz w:val="14"/>
        </w:rPr>
        <w:t> </w:t>
      </w:r>
      <w:r>
        <w:rPr>
          <w:color w:val="E85F19"/>
          <w:w w:val="95"/>
          <w:sz w:val="14"/>
        </w:rPr>
        <w:t>TOKYO</w:t>
      </w:r>
      <w:r>
        <w:rPr>
          <w:color w:val="E85F19"/>
          <w:spacing w:val="31"/>
          <w:w w:val="95"/>
          <w:sz w:val="14"/>
        </w:rPr>
        <w:t> </w:t>
      </w:r>
      <w:r>
        <w:rPr>
          <w:w w:val="95"/>
          <w:sz w:val="14"/>
        </w:rPr>
        <w:t>Prima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colazione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in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hotel.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Incontro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con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la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guida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parlante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italiano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partenza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in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bus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privato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per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la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visita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al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Monte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Fuji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Hakone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dove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faremo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una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crociera</w:t>
      </w:r>
      <w:r>
        <w:rPr>
          <w:spacing w:val="-40"/>
          <w:w w:val="95"/>
          <w:sz w:val="14"/>
        </w:rPr>
        <w:t> </w:t>
      </w:r>
      <w:r>
        <w:rPr>
          <w:w w:val="95"/>
          <w:sz w:val="14"/>
        </w:rPr>
        <w:t>sul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lago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Ashinoko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tra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Hakone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Sekishoato/Motohakone/Kojiri.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Pranzo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in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ristorante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locale.</w:t>
      </w:r>
      <w:r>
        <w:rPr>
          <w:spacing w:val="31"/>
          <w:w w:val="95"/>
          <w:sz w:val="14"/>
        </w:rPr>
        <w:t> </w:t>
      </w:r>
      <w:r>
        <w:rPr>
          <w:w w:val="95"/>
          <w:sz w:val="14"/>
        </w:rPr>
        <w:t>Al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termine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delle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visite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ritorno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in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hotel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Tokyo.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Cena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libera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31"/>
          <w:w w:val="95"/>
          <w:sz w:val="14"/>
        </w:rPr>
        <w:t> </w:t>
      </w:r>
      <w:r>
        <w:rPr>
          <w:w w:val="95"/>
          <w:sz w:val="14"/>
        </w:rPr>
        <w:t>pernottamento.</w:t>
      </w: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01" w:lineRule="auto" w:before="0" w:after="0"/>
        <w:ind w:left="101" w:right="128" w:firstLine="0"/>
        <w:jc w:val="both"/>
        <w:rPr>
          <w:sz w:val="14"/>
        </w:rPr>
      </w:pPr>
      <w:r>
        <w:rPr>
          <w:color w:val="E85F19"/>
          <w:w w:val="95"/>
          <w:sz w:val="14"/>
        </w:rPr>
        <w:t>aprile:</w:t>
      </w:r>
      <w:r>
        <w:rPr>
          <w:color w:val="E85F19"/>
          <w:spacing w:val="-8"/>
          <w:w w:val="95"/>
          <w:sz w:val="14"/>
        </w:rPr>
        <w:t> </w:t>
      </w:r>
      <w:r>
        <w:rPr>
          <w:color w:val="E85F19"/>
          <w:w w:val="95"/>
          <w:sz w:val="14"/>
        </w:rPr>
        <w:t>TOKYO/KYOTO</w:t>
      </w:r>
      <w:r>
        <w:rPr>
          <w:color w:val="E85F19"/>
          <w:spacing w:val="-8"/>
          <w:w w:val="95"/>
          <w:sz w:val="14"/>
        </w:rPr>
        <w:t> </w:t>
      </w:r>
      <w:r>
        <w:rPr>
          <w:color w:val="E85F19"/>
          <w:w w:val="95"/>
          <w:sz w:val="14"/>
        </w:rPr>
        <w:t>via</w:t>
      </w:r>
      <w:r>
        <w:rPr>
          <w:color w:val="E85F19"/>
          <w:spacing w:val="-8"/>
          <w:w w:val="95"/>
          <w:sz w:val="14"/>
        </w:rPr>
        <w:t> </w:t>
      </w:r>
      <w:r>
        <w:rPr>
          <w:color w:val="E85F19"/>
          <w:w w:val="95"/>
          <w:sz w:val="14"/>
        </w:rPr>
        <w:t>KANAZAWA/TAKAYAMA/KANAZAWA</w:t>
      </w:r>
      <w:r>
        <w:rPr>
          <w:color w:val="E85F19"/>
          <w:spacing w:val="-8"/>
          <w:w w:val="95"/>
          <w:sz w:val="14"/>
        </w:rPr>
        <w:t> </w:t>
      </w:r>
      <w:r>
        <w:rPr>
          <w:w w:val="95"/>
          <w:sz w:val="14"/>
        </w:rPr>
        <w:t>Prima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colazione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in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hotel.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Trasferimento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separato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del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bagaglio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(massimo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1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valigia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persona)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dall’hotel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-40"/>
          <w:w w:val="95"/>
          <w:sz w:val="14"/>
        </w:rPr>
        <w:t> </w:t>
      </w:r>
      <w:r>
        <w:rPr>
          <w:w w:val="95"/>
          <w:sz w:val="14"/>
        </w:rPr>
        <w:t>Tokyo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all’hotel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Kyoto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(prevedere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un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bagaglio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mano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con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l’occorrente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per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due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pernottamenti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Kanazawa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Takayama).</w:t>
      </w:r>
    </w:p>
    <w:p>
      <w:pPr>
        <w:pStyle w:val="BodyText"/>
        <w:spacing w:line="201" w:lineRule="auto"/>
        <w:ind w:left="101" w:right="126"/>
        <w:jc w:val="both"/>
      </w:pPr>
      <w:r>
        <w:rPr>
          <w:w w:val="95"/>
        </w:rPr>
        <w:t>Bagagli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3"/>
          <w:w w:val="95"/>
        </w:rPr>
        <w:t> </w:t>
      </w:r>
      <w:r>
        <w:rPr>
          <w:w w:val="95"/>
        </w:rPr>
        <w:t>essere</w:t>
      </w:r>
      <w:r>
        <w:rPr>
          <w:spacing w:val="-2"/>
          <w:w w:val="95"/>
        </w:rPr>
        <w:t> </w:t>
      </w:r>
      <w:r>
        <w:rPr>
          <w:w w:val="95"/>
        </w:rPr>
        <w:t>pronti</w:t>
      </w:r>
      <w:r>
        <w:rPr>
          <w:spacing w:val="-3"/>
          <w:w w:val="95"/>
        </w:rPr>
        <w:t> </w:t>
      </w:r>
      <w:r>
        <w:rPr>
          <w:w w:val="95"/>
        </w:rPr>
        <w:t>per</w:t>
      </w:r>
      <w:r>
        <w:rPr>
          <w:spacing w:val="-2"/>
          <w:w w:val="95"/>
        </w:rPr>
        <w:t> </w:t>
      </w:r>
      <w:r>
        <w:rPr>
          <w:w w:val="95"/>
        </w:rPr>
        <w:t>le</w:t>
      </w:r>
      <w:r>
        <w:rPr>
          <w:spacing w:val="-3"/>
          <w:w w:val="95"/>
        </w:rPr>
        <w:t> </w:t>
      </w:r>
      <w:r>
        <w:rPr>
          <w:w w:val="95"/>
        </w:rPr>
        <w:t>08:00</w:t>
      </w:r>
      <w:r>
        <w:rPr>
          <w:spacing w:val="-2"/>
          <w:w w:val="95"/>
        </w:rPr>
        <w:t> </w:t>
      </w:r>
      <w:r>
        <w:rPr>
          <w:w w:val="95"/>
        </w:rPr>
        <w:t>ora</w:t>
      </w:r>
      <w:r>
        <w:rPr>
          <w:spacing w:val="-3"/>
          <w:w w:val="95"/>
        </w:rPr>
        <w:t> </w:t>
      </w:r>
      <w:r>
        <w:rPr>
          <w:w w:val="95"/>
        </w:rPr>
        <w:t>locale</w:t>
      </w:r>
      <w:r>
        <w:rPr>
          <w:spacing w:val="-2"/>
          <w:w w:val="95"/>
        </w:rPr>
        <w:t> </w:t>
      </w:r>
      <w:r>
        <w:rPr>
          <w:w w:val="95"/>
        </w:rPr>
        <w:t>per</w:t>
      </w:r>
      <w:r>
        <w:rPr>
          <w:spacing w:val="-3"/>
          <w:w w:val="95"/>
        </w:rPr>
        <w:t> </w:t>
      </w:r>
      <w:r>
        <w:rPr>
          <w:w w:val="95"/>
        </w:rPr>
        <w:t>il</w:t>
      </w:r>
      <w:r>
        <w:rPr>
          <w:spacing w:val="-2"/>
          <w:w w:val="95"/>
        </w:rPr>
        <w:t> </w:t>
      </w:r>
      <w:r>
        <w:rPr>
          <w:w w:val="95"/>
        </w:rPr>
        <w:t>trasferimento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Kyoto,</w:t>
      </w:r>
      <w:r>
        <w:rPr>
          <w:spacing w:val="-3"/>
          <w:w w:val="95"/>
        </w:rPr>
        <w:t> </w:t>
      </w:r>
      <w:r>
        <w:rPr>
          <w:w w:val="95"/>
        </w:rPr>
        <w:t>tenete</w:t>
      </w:r>
      <w:r>
        <w:rPr>
          <w:spacing w:val="-2"/>
          <w:w w:val="95"/>
        </w:rPr>
        <w:t> </w:t>
      </w:r>
      <w:r>
        <w:rPr>
          <w:w w:val="95"/>
        </w:rPr>
        <w:t>il</w:t>
      </w:r>
      <w:r>
        <w:rPr>
          <w:spacing w:val="-3"/>
          <w:w w:val="95"/>
        </w:rPr>
        <w:t> </w:t>
      </w:r>
      <w:r>
        <w:rPr>
          <w:w w:val="95"/>
        </w:rPr>
        <w:t>bagaglio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mano</w:t>
      </w:r>
      <w:r>
        <w:rPr>
          <w:spacing w:val="-2"/>
          <w:w w:val="95"/>
        </w:rPr>
        <w:t> </w:t>
      </w:r>
      <w:r>
        <w:rPr>
          <w:w w:val="95"/>
        </w:rPr>
        <w:t>con</w:t>
      </w:r>
      <w:r>
        <w:rPr>
          <w:spacing w:val="-3"/>
          <w:w w:val="95"/>
        </w:rPr>
        <w:t> </w:t>
      </w:r>
      <w:r>
        <w:rPr>
          <w:w w:val="95"/>
        </w:rPr>
        <w:t>le</w:t>
      </w:r>
      <w:r>
        <w:rPr>
          <w:spacing w:val="-2"/>
          <w:w w:val="95"/>
        </w:rPr>
        <w:t> </w:t>
      </w:r>
      <w:r>
        <w:rPr>
          <w:w w:val="95"/>
        </w:rPr>
        <w:t>cose</w:t>
      </w:r>
      <w:r>
        <w:rPr>
          <w:spacing w:val="-3"/>
          <w:w w:val="95"/>
        </w:rPr>
        <w:t> </w:t>
      </w:r>
      <w:r>
        <w:rPr>
          <w:w w:val="95"/>
        </w:rPr>
        <w:t>personali</w:t>
      </w:r>
      <w:r>
        <w:rPr>
          <w:spacing w:val="-2"/>
          <w:w w:val="95"/>
        </w:rPr>
        <w:t> </w:t>
      </w:r>
      <w:r>
        <w:rPr>
          <w:w w:val="95"/>
        </w:rPr>
        <w:t>necessarie</w:t>
      </w:r>
      <w:r>
        <w:rPr>
          <w:spacing w:val="-3"/>
          <w:w w:val="95"/>
        </w:rPr>
        <w:t> </w:t>
      </w:r>
      <w:r>
        <w:rPr>
          <w:w w:val="95"/>
        </w:rPr>
        <w:t>per</w:t>
      </w:r>
      <w:r>
        <w:rPr>
          <w:spacing w:val="-2"/>
          <w:w w:val="95"/>
        </w:rPr>
        <w:t> </w:t>
      </w:r>
      <w:r>
        <w:rPr>
          <w:w w:val="95"/>
        </w:rPr>
        <w:t>due</w:t>
      </w:r>
      <w:r>
        <w:rPr>
          <w:spacing w:val="-3"/>
          <w:w w:val="95"/>
        </w:rPr>
        <w:t> </w:t>
      </w:r>
      <w:r>
        <w:rPr>
          <w:w w:val="95"/>
        </w:rPr>
        <w:t>notti,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Kyoto</w:t>
      </w:r>
      <w:r>
        <w:rPr>
          <w:spacing w:val="-2"/>
          <w:w w:val="95"/>
        </w:rPr>
        <w:t> </w:t>
      </w:r>
      <w:r>
        <w:rPr>
          <w:w w:val="95"/>
        </w:rPr>
        <w:t>troveremo</w:t>
      </w:r>
      <w:r>
        <w:rPr>
          <w:spacing w:val="-3"/>
          <w:w w:val="95"/>
        </w:rPr>
        <w:t> </w:t>
      </w:r>
      <w:r>
        <w:rPr>
          <w:w w:val="95"/>
        </w:rPr>
        <w:t>il</w:t>
      </w:r>
      <w:r>
        <w:rPr>
          <w:spacing w:val="-39"/>
          <w:w w:val="95"/>
        </w:rPr>
        <w:t> </w:t>
      </w:r>
      <w:r>
        <w:rPr>
          <w:w w:val="95"/>
        </w:rPr>
        <w:t>bagaglio</w:t>
      </w:r>
      <w:r>
        <w:rPr>
          <w:spacing w:val="-7"/>
          <w:w w:val="95"/>
        </w:rPr>
        <w:t> </w:t>
      </w:r>
      <w:r>
        <w:rPr>
          <w:w w:val="95"/>
        </w:rPr>
        <w:t>spedito</w:t>
      </w:r>
      <w:r>
        <w:rPr>
          <w:spacing w:val="-7"/>
          <w:w w:val="95"/>
        </w:rPr>
        <w:t> </w:t>
      </w:r>
      <w:r>
        <w:rPr>
          <w:w w:val="95"/>
        </w:rPr>
        <w:t>direttamente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hotel.</w:t>
      </w:r>
      <w:r>
        <w:rPr>
          <w:spacing w:val="-7"/>
          <w:w w:val="95"/>
        </w:rPr>
        <w:t> </w:t>
      </w:r>
      <w:r>
        <w:rPr>
          <w:w w:val="95"/>
        </w:rPr>
        <w:t>Prima</w:t>
      </w:r>
      <w:r>
        <w:rPr>
          <w:spacing w:val="-7"/>
          <w:w w:val="95"/>
        </w:rPr>
        <w:t> </w:t>
      </w:r>
      <w:r>
        <w:rPr>
          <w:w w:val="95"/>
        </w:rPr>
        <w:t>colazione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hotel.</w:t>
      </w:r>
      <w:r>
        <w:rPr>
          <w:spacing w:val="-7"/>
          <w:w w:val="95"/>
        </w:rPr>
        <w:t> </w:t>
      </w:r>
      <w:r>
        <w:rPr>
          <w:w w:val="95"/>
        </w:rPr>
        <w:t>Incontro</w:t>
      </w:r>
      <w:r>
        <w:rPr>
          <w:spacing w:val="-7"/>
          <w:w w:val="95"/>
        </w:rPr>
        <w:t> </w:t>
      </w:r>
      <w:r>
        <w:rPr>
          <w:w w:val="95"/>
        </w:rPr>
        <w:t>con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guida</w:t>
      </w:r>
      <w:r>
        <w:rPr>
          <w:spacing w:val="-7"/>
          <w:w w:val="95"/>
        </w:rPr>
        <w:t> </w:t>
      </w:r>
      <w:r>
        <w:rPr>
          <w:w w:val="95"/>
        </w:rPr>
        <w:t>parlante</w:t>
      </w:r>
      <w:r>
        <w:rPr>
          <w:spacing w:val="-7"/>
          <w:w w:val="95"/>
        </w:rPr>
        <w:t> </w:t>
      </w:r>
      <w:r>
        <w:rPr>
          <w:w w:val="95"/>
        </w:rPr>
        <w:t>italiano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partenza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treno</w:t>
      </w:r>
      <w:r>
        <w:rPr>
          <w:spacing w:val="-7"/>
          <w:w w:val="95"/>
        </w:rPr>
        <w:t> </w:t>
      </w:r>
      <w:r>
        <w:rPr>
          <w:w w:val="95"/>
        </w:rPr>
        <w:t>per</w:t>
      </w:r>
      <w:r>
        <w:rPr>
          <w:spacing w:val="-7"/>
          <w:w w:val="95"/>
        </w:rPr>
        <w:t> </w:t>
      </w:r>
      <w:r>
        <w:rPr>
          <w:w w:val="95"/>
        </w:rPr>
        <w:t>Kanazawa.</w:t>
      </w:r>
      <w:r>
        <w:rPr>
          <w:spacing w:val="29"/>
          <w:w w:val="95"/>
        </w:rPr>
        <w:t> </w:t>
      </w:r>
      <w:r>
        <w:rPr>
          <w:w w:val="95"/>
        </w:rPr>
        <w:t>Visita</w:t>
      </w:r>
      <w:r>
        <w:rPr>
          <w:spacing w:val="-7"/>
          <w:w w:val="95"/>
        </w:rPr>
        <w:t> </w:t>
      </w:r>
      <w:r>
        <w:rPr>
          <w:w w:val="95"/>
        </w:rPr>
        <w:t>città</w:t>
      </w:r>
      <w:r>
        <w:rPr>
          <w:spacing w:val="-7"/>
          <w:w w:val="95"/>
        </w:rPr>
        <w:t> </w:t>
      </w:r>
      <w:r>
        <w:rPr>
          <w:w w:val="95"/>
        </w:rPr>
        <w:t>con</w:t>
      </w:r>
      <w:r>
        <w:rPr>
          <w:spacing w:val="-7"/>
          <w:w w:val="95"/>
        </w:rPr>
        <w:t> </w:t>
      </w:r>
      <w:r>
        <w:rPr>
          <w:w w:val="95"/>
        </w:rPr>
        <w:t>bus</w:t>
      </w:r>
      <w:r>
        <w:rPr>
          <w:spacing w:val="-7"/>
          <w:w w:val="95"/>
        </w:rPr>
        <w:t> </w:t>
      </w:r>
      <w:r>
        <w:rPr>
          <w:w w:val="95"/>
        </w:rPr>
        <w:t>privato</w:t>
      </w:r>
      <w:r>
        <w:rPr>
          <w:spacing w:val="-7"/>
          <w:w w:val="95"/>
        </w:rPr>
        <w:t> </w:t>
      </w:r>
      <w:r>
        <w:rPr>
          <w:w w:val="95"/>
        </w:rPr>
        <w:t>dove</w:t>
      </w:r>
      <w:r>
        <w:rPr>
          <w:spacing w:val="1"/>
          <w:w w:val="95"/>
        </w:rPr>
        <w:t> </w:t>
      </w:r>
      <w:r>
        <w:rPr>
          <w:w w:val="95"/>
        </w:rPr>
        <w:t>visiteremo</w:t>
      </w:r>
      <w:r>
        <w:rPr>
          <w:spacing w:val="-9"/>
          <w:w w:val="95"/>
        </w:rPr>
        <w:t> </w:t>
      </w:r>
      <w:r>
        <w:rPr>
          <w:w w:val="95"/>
        </w:rPr>
        <w:t>l’Omicho</w:t>
      </w:r>
      <w:r>
        <w:rPr>
          <w:spacing w:val="-9"/>
          <w:w w:val="95"/>
        </w:rPr>
        <w:t> </w:t>
      </w:r>
      <w:r>
        <w:rPr>
          <w:w w:val="95"/>
        </w:rPr>
        <w:t>Market,</w:t>
      </w:r>
      <w:r>
        <w:rPr>
          <w:spacing w:val="-9"/>
          <w:w w:val="95"/>
        </w:rPr>
        <w:t> </w:t>
      </w:r>
      <w:r>
        <w:rPr>
          <w:w w:val="95"/>
        </w:rPr>
        <w:t>Pranzo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ristorante</w:t>
      </w:r>
      <w:r>
        <w:rPr>
          <w:spacing w:val="-9"/>
          <w:w w:val="95"/>
        </w:rPr>
        <w:t> </w:t>
      </w:r>
      <w:r>
        <w:rPr>
          <w:w w:val="95"/>
        </w:rPr>
        <w:t>locale,</w:t>
      </w:r>
      <w:r>
        <w:rPr>
          <w:spacing w:val="24"/>
          <w:w w:val="95"/>
        </w:rPr>
        <w:t> </w:t>
      </w:r>
      <w:r>
        <w:rPr>
          <w:w w:val="95"/>
        </w:rPr>
        <w:t>il</w:t>
      </w:r>
      <w:r>
        <w:rPr>
          <w:spacing w:val="-8"/>
          <w:w w:val="95"/>
        </w:rPr>
        <w:t> </w:t>
      </w:r>
      <w:r>
        <w:rPr>
          <w:w w:val="95"/>
        </w:rPr>
        <w:t>Kenrokeun</w:t>
      </w:r>
      <w:r>
        <w:rPr>
          <w:spacing w:val="-9"/>
          <w:w w:val="95"/>
        </w:rPr>
        <w:t> </w:t>
      </w:r>
      <w:r>
        <w:rPr>
          <w:w w:val="95"/>
        </w:rPr>
        <w:t>Garden</w:t>
      </w:r>
      <w:r>
        <w:rPr>
          <w:spacing w:val="-9"/>
          <w:w w:val="95"/>
        </w:rPr>
        <w:t> </w:t>
      </w:r>
      <w:r>
        <w:rPr>
          <w:w w:val="95"/>
        </w:rPr>
        <w:t>uno</w:t>
      </w:r>
      <w:r>
        <w:rPr>
          <w:spacing w:val="-9"/>
          <w:w w:val="95"/>
        </w:rPr>
        <w:t> </w:t>
      </w:r>
      <w:r>
        <w:rPr>
          <w:w w:val="95"/>
        </w:rPr>
        <w:t>dei</w:t>
      </w:r>
      <w:r>
        <w:rPr>
          <w:spacing w:val="-9"/>
          <w:w w:val="95"/>
        </w:rPr>
        <w:t> </w:t>
      </w:r>
      <w:r>
        <w:rPr>
          <w:w w:val="95"/>
        </w:rPr>
        <w:t>3</w:t>
      </w:r>
      <w:r>
        <w:rPr>
          <w:spacing w:val="-9"/>
          <w:w w:val="95"/>
        </w:rPr>
        <w:t> </w:t>
      </w:r>
      <w:r>
        <w:rPr>
          <w:w w:val="95"/>
        </w:rPr>
        <w:t>giardini</w:t>
      </w:r>
      <w:r>
        <w:rPr>
          <w:spacing w:val="-9"/>
          <w:w w:val="95"/>
        </w:rPr>
        <w:t> </w:t>
      </w:r>
      <w:r>
        <w:rPr>
          <w:w w:val="95"/>
        </w:rPr>
        <w:t>più</w:t>
      </w:r>
      <w:r>
        <w:rPr>
          <w:spacing w:val="-9"/>
          <w:w w:val="95"/>
        </w:rPr>
        <w:t> </w:t>
      </w:r>
      <w:r>
        <w:rPr>
          <w:w w:val="95"/>
        </w:rPr>
        <w:t>belli</w:t>
      </w:r>
      <w:r>
        <w:rPr>
          <w:spacing w:val="-9"/>
          <w:w w:val="95"/>
        </w:rPr>
        <w:t> </w:t>
      </w:r>
      <w:r>
        <w:rPr>
          <w:w w:val="95"/>
        </w:rPr>
        <w:t>del</w:t>
      </w:r>
      <w:r>
        <w:rPr>
          <w:spacing w:val="-9"/>
          <w:w w:val="95"/>
        </w:rPr>
        <w:t> </w:t>
      </w:r>
      <w:r>
        <w:rPr>
          <w:w w:val="95"/>
        </w:rPr>
        <w:t>Giappone</w:t>
      </w:r>
      <w:r>
        <w:rPr>
          <w:spacing w:val="-9"/>
          <w:w w:val="95"/>
        </w:rPr>
        <w:t> </w:t>
      </w:r>
      <w:r>
        <w:rPr>
          <w:w w:val="95"/>
        </w:rPr>
        <w:t>con</w:t>
      </w:r>
      <w:r>
        <w:rPr>
          <w:spacing w:val="-9"/>
          <w:w w:val="95"/>
        </w:rPr>
        <w:t> </w:t>
      </w:r>
      <w:r>
        <w:rPr>
          <w:w w:val="95"/>
        </w:rPr>
        <w:t>degustazione</w:t>
      </w:r>
      <w:r>
        <w:rPr>
          <w:spacing w:val="-9"/>
          <w:w w:val="95"/>
        </w:rPr>
        <w:t> </w:t>
      </w:r>
      <w:r>
        <w:rPr>
          <w:w w:val="95"/>
        </w:rPr>
        <w:t>di</w:t>
      </w:r>
      <w:r>
        <w:rPr>
          <w:spacing w:val="-9"/>
          <w:w w:val="95"/>
        </w:rPr>
        <w:t> </w:t>
      </w:r>
      <w:r>
        <w:rPr>
          <w:w w:val="95"/>
        </w:rPr>
        <w:t>te’</w:t>
      </w:r>
      <w:r>
        <w:rPr>
          <w:spacing w:val="-9"/>
          <w:w w:val="95"/>
        </w:rPr>
        <w:t> </w:t>
      </w:r>
      <w:r>
        <w:rPr>
          <w:w w:val="95"/>
        </w:rPr>
        <w:t>macha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dolcetti</w:t>
      </w:r>
      <w:r>
        <w:rPr>
          <w:spacing w:val="-9"/>
          <w:w w:val="95"/>
        </w:rPr>
        <w:t> </w:t>
      </w:r>
      <w:r>
        <w:rPr>
          <w:w w:val="95"/>
        </w:rPr>
        <w:t>tradizionali,</w:t>
      </w:r>
      <w:r>
        <w:rPr>
          <w:spacing w:val="-40"/>
          <w:w w:val="95"/>
        </w:rPr>
        <w:t> </w:t>
      </w:r>
      <w:r>
        <w:rPr>
          <w:w w:val="95"/>
        </w:rPr>
        <w:t>il quartiere dei samurai e la casa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Samurai Nomura con il suo splendido giardino ed il quartiere delle case da tè Higashichaya. Cena libera e pernottamento HOTEL</w:t>
      </w:r>
      <w:r>
        <w:rPr>
          <w:spacing w:val="1"/>
          <w:w w:val="95"/>
        </w:rPr>
        <w:t> </w:t>
      </w:r>
      <w:r>
        <w:rPr/>
        <w:t>DAIWA</w:t>
      </w:r>
      <w:r>
        <w:rPr>
          <w:spacing w:val="-8"/>
        </w:rPr>
        <w:t> </w:t>
      </w:r>
      <w:r>
        <w:rPr/>
        <w:t>ROYNET</w:t>
      </w:r>
      <w:r>
        <w:rPr>
          <w:spacing w:val="-8"/>
        </w:rPr>
        <w:t> </w:t>
      </w:r>
      <w:r>
        <w:rPr/>
        <w:t>KANAZAWA</w:t>
      </w:r>
      <w:r>
        <w:rPr>
          <w:spacing w:val="-7"/>
        </w:rPr>
        <w:t> </w:t>
      </w:r>
      <w:r>
        <w:rPr/>
        <w:t>EKI</w:t>
      </w:r>
      <w:r>
        <w:rPr>
          <w:spacing w:val="-8"/>
        </w:rPr>
        <w:t> </w:t>
      </w:r>
      <w:r>
        <w:rPr/>
        <w:t>NISHIGUCHI</w:t>
      </w:r>
    </w:p>
    <w:p>
      <w:pPr>
        <w:pStyle w:val="BodyText"/>
        <w:spacing w:before="6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238" w:val="left" w:leader="none"/>
        </w:tabs>
        <w:spacing w:line="201" w:lineRule="auto" w:before="0" w:after="0"/>
        <w:ind w:left="101" w:right="127" w:firstLine="0"/>
        <w:jc w:val="both"/>
        <w:rPr>
          <w:sz w:val="14"/>
        </w:rPr>
      </w:pPr>
      <w:r>
        <w:rPr>
          <w:color w:val="E85F19"/>
          <w:w w:val="95"/>
          <w:sz w:val="14"/>
        </w:rPr>
        <w:t>aprile:</w:t>
      </w:r>
      <w:r>
        <w:rPr>
          <w:color w:val="E85F19"/>
          <w:spacing w:val="-7"/>
          <w:w w:val="95"/>
          <w:sz w:val="14"/>
        </w:rPr>
        <w:t> </w:t>
      </w:r>
      <w:r>
        <w:rPr>
          <w:color w:val="E85F19"/>
          <w:w w:val="95"/>
          <w:sz w:val="14"/>
        </w:rPr>
        <w:t>KANAZAWA/TAKAYAMA/SHIRAKAWAGO/TAKAYAMA</w:t>
      </w:r>
      <w:r>
        <w:rPr>
          <w:color w:val="E85F19"/>
          <w:spacing w:val="-6"/>
          <w:w w:val="95"/>
          <w:sz w:val="14"/>
        </w:rPr>
        <w:t> </w:t>
      </w:r>
      <w:r>
        <w:rPr>
          <w:w w:val="95"/>
          <w:sz w:val="14"/>
        </w:rPr>
        <w:t>Prima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colazione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in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hotel.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Incontro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con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la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guida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parlante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Italiano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partenza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in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bus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locale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per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Shirakawago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un</w:t>
      </w:r>
      <w:r>
        <w:rPr>
          <w:spacing w:val="-40"/>
          <w:w w:val="95"/>
          <w:sz w:val="14"/>
        </w:rPr>
        <w:t> </w:t>
      </w:r>
      <w:r>
        <w:rPr>
          <w:w w:val="95"/>
          <w:sz w:val="14"/>
        </w:rPr>
        <w:t>piccolo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villaggio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Patrimonio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Mondiale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Unesco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caratterizzato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dalle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case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costruite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in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stile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gassho-zukuri,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con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tetti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paglia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spioventi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triangolari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la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cui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forma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li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fa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somigliare</w:t>
      </w:r>
      <w:r>
        <w:rPr>
          <w:spacing w:val="-40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delle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mani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giunte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in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preghiera.</w:t>
      </w:r>
      <w:r>
        <w:rPr>
          <w:spacing w:val="27"/>
          <w:w w:val="95"/>
          <w:sz w:val="14"/>
        </w:rPr>
        <w:t> </w:t>
      </w:r>
      <w:r>
        <w:rPr>
          <w:w w:val="95"/>
          <w:sz w:val="14"/>
        </w:rPr>
        <w:t>Proseguimento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in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bus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privato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per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Takayama,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situata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sulle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Alpi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Giapponesi.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Breve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passeggiata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per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Kamisannomachi,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le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stradine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dell’antico</w:t>
      </w:r>
      <w:r>
        <w:rPr>
          <w:spacing w:val="-40"/>
          <w:w w:val="95"/>
          <w:sz w:val="14"/>
        </w:rPr>
        <w:t> </w:t>
      </w:r>
      <w:r>
        <w:rPr>
          <w:w w:val="95"/>
          <w:sz w:val="14"/>
        </w:rPr>
        <w:t>centro con le case in legno dell’epoca Edo e visita al Takayama Jinya, antico ufficio governativo del periodo Edo. Al termine delle visite trasferimento in hotel dove sarà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possibile provare il tipico bagno termale onsen e dormire in una camera in stile giapponese con futon disteso sul tatami. Cena tipica e pernottamento HOTEL/RYOKAN</w:t>
      </w:r>
      <w:r>
        <w:rPr>
          <w:spacing w:val="1"/>
          <w:w w:val="95"/>
          <w:sz w:val="14"/>
        </w:rPr>
        <w:t> </w:t>
      </w:r>
      <w:r>
        <w:rPr>
          <w:sz w:val="14"/>
        </w:rPr>
        <w:t>GREEN</w:t>
      </w:r>
      <w:r>
        <w:rPr>
          <w:spacing w:val="-8"/>
          <w:sz w:val="14"/>
        </w:rPr>
        <w:t> </w:t>
      </w:r>
      <w:r>
        <w:rPr>
          <w:sz w:val="14"/>
        </w:rPr>
        <w:t>MAIN</w:t>
      </w:r>
      <w:r>
        <w:rPr>
          <w:spacing w:val="-7"/>
          <w:sz w:val="14"/>
        </w:rPr>
        <w:t> </w:t>
      </w:r>
      <w:r>
        <w:rPr>
          <w:sz w:val="14"/>
        </w:rPr>
        <w:t>TOWER</w:t>
      </w:r>
      <w:r>
        <w:rPr>
          <w:spacing w:val="-7"/>
          <w:sz w:val="14"/>
        </w:rPr>
        <w:t> </w:t>
      </w:r>
      <w:r>
        <w:rPr>
          <w:sz w:val="14"/>
        </w:rPr>
        <w:t>japanese</w:t>
      </w:r>
      <w:r>
        <w:rPr>
          <w:spacing w:val="-8"/>
          <w:sz w:val="14"/>
        </w:rPr>
        <w:t> </w:t>
      </w:r>
      <w:r>
        <w:rPr>
          <w:sz w:val="14"/>
        </w:rPr>
        <w:t>style</w:t>
      </w:r>
      <w:r>
        <w:rPr>
          <w:spacing w:val="-7"/>
          <w:sz w:val="14"/>
        </w:rPr>
        <w:t> </w:t>
      </w:r>
      <w:r>
        <w:rPr>
          <w:sz w:val="14"/>
        </w:rPr>
        <w:t>room</w:t>
      </w:r>
    </w:p>
    <w:p>
      <w:pPr>
        <w:pStyle w:val="BodyText"/>
        <w:spacing w:before="7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277" w:val="left" w:leader="none"/>
        </w:tabs>
        <w:spacing w:line="201" w:lineRule="auto" w:before="0" w:after="0"/>
        <w:ind w:left="101" w:right="127" w:firstLine="0"/>
        <w:jc w:val="both"/>
        <w:rPr>
          <w:sz w:val="14"/>
        </w:rPr>
      </w:pPr>
      <w:r>
        <w:rPr>
          <w:color w:val="E85F19"/>
          <w:w w:val="95"/>
          <w:sz w:val="14"/>
        </w:rPr>
        <w:t>aprile: TAKAYAMA / KYOTO </w:t>
      </w:r>
      <w:r>
        <w:rPr>
          <w:w w:val="95"/>
          <w:sz w:val="14"/>
        </w:rPr>
        <w:t>Prima colazione in perfetto stile giapponese in hotel/ryokan. Incontro con la guida parlante italiano e partenza per una visita mattutina a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piedi,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del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mercato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tipico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Takayama,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dopo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andremo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vedere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l’antico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museo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Yatai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Kaikan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dove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potremo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ammirare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gli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antichi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carri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usati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nella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storia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dei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due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appuntamenti</w:t>
      </w:r>
      <w:r>
        <w:rPr>
          <w:spacing w:val="-39"/>
          <w:w w:val="95"/>
          <w:sz w:val="14"/>
        </w:rPr>
        <w:t> </w:t>
      </w:r>
      <w:r>
        <w:rPr>
          <w:w w:val="95"/>
          <w:sz w:val="14"/>
        </w:rPr>
        <w:t>annuali di primavera e di autunno, due feste che si tengono due volte l’anno, dove sfilano dei carri caratteristici e dei pupazzi tipici giapponesi. Alla fine di queste visite,</w:t>
      </w:r>
      <w:r>
        <w:rPr>
          <w:spacing w:val="-40"/>
          <w:w w:val="95"/>
          <w:sz w:val="14"/>
        </w:rPr>
        <w:t> </w:t>
      </w:r>
      <w:r>
        <w:rPr>
          <w:w w:val="95"/>
          <w:sz w:val="14"/>
        </w:rPr>
        <w:t>andremo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in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stazione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partiremo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con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il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treno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shinkansen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per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Kyoto,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via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Nagoya.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Arrivo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Kyoto,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trasferimento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in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bus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privato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in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hotel.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Cena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libera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pernottamento.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HOTEL</w:t>
      </w:r>
      <w:r>
        <w:rPr>
          <w:spacing w:val="-40"/>
          <w:w w:val="95"/>
          <w:sz w:val="14"/>
        </w:rPr>
        <w:t> </w:t>
      </w:r>
      <w:r>
        <w:rPr>
          <w:sz w:val="14"/>
        </w:rPr>
        <w:t>DAIWA</w:t>
      </w:r>
      <w:r>
        <w:rPr>
          <w:spacing w:val="-8"/>
          <w:sz w:val="14"/>
        </w:rPr>
        <w:t> </w:t>
      </w:r>
      <w:r>
        <w:rPr>
          <w:sz w:val="14"/>
        </w:rPr>
        <w:t>ROYNET</w:t>
      </w:r>
      <w:r>
        <w:rPr>
          <w:spacing w:val="-8"/>
          <w:sz w:val="14"/>
        </w:rPr>
        <w:t> </w:t>
      </w:r>
      <w:r>
        <w:rPr>
          <w:sz w:val="14"/>
        </w:rPr>
        <w:t>KYOTO</w:t>
      </w:r>
      <w:r>
        <w:rPr>
          <w:spacing w:val="-7"/>
          <w:sz w:val="14"/>
        </w:rPr>
        <w:t> </w:t>
      </w:r>
      <w:r>
        <w:rPr>
          <w:sz w:val="14"/>
        </w:rPr>
        <w:t>EKIMAE</w:t>
      </w:r>
      <w:r>
        <w:rPr>
          <w:spacing w:val="-8"/>
          <w:sz w:val="14"/>
        </w:rPr>
        <w:t> </w:t>
      </w:r>
      <w:r>
        <w:rPr>
          <w:sz w:val="14"/>
        </w:rPr>
        <w:t>PREMIER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282" w:val="left" w:leader="none"/>
        </w:tabs>
        <w:spacing w:line="201" w:lineRule="auto" w:before="0" w:after="0"/>
        <w:ind w:left="101" w:right="128" w:firstLine="0"/>
        <w:jc w:val="both"/>
        <w:rPr>
          <w:sz w:val="14"/>
        </w:rPr>
      </w:pPr>
      <w:r>
        <w:rPr>
          <w:color w:val="E85F19"/>
          <w:w w:val="95"/>
          <w:sz w:val="14"/>
        </w:rPr>
        <w:t>aprile:KYOTO</w:t>
      </w:r>
      <w:r>
        <w:rPr>
          <w:w w:val="95"/>
          <w:sz w:val="14"/>
        </w:rPr>
        <w:t>Prima colazione in hotel. Incontro con la guida parlante italiano e visita della capitale culturale del Giappone, con bus privato. Visiteremo la foresta di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bambù di Arashiyama ed il bellissimo Tenryuji Temple;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il Tempio Kinkakuji o “Padiglione d’oro” eretto come villa per lo Shogun e coperto completamente di foglie d’oro</w:t>
      </w:r>
      <w:r>
        <w:rPr>
          <w:spacing w:val="-40"/>
          <w:w w:val="95"/>
          <w:sz w:val="14"/>
        </w:rPr>
        <w:t> </w:t>
      </w:r>
      <w:r>
        <w:rPr>
          <w:w w:val="95"/>
          <w:sz w:val="14"/>
        </w:rPr>
        <w:t>che sorge nel mezzo del bellissimo giardino; il Tempio Kiyomizudera, edificato interamente in legno, dal quale si vedrà un bellissimo panorama della città; si prosegue</w:t>
      </w:r>
      <w:r>
        <w:rPr>
          <w:spacing w:val="1"/>
          <w:w w:val="95"/>
          <w:sz w:val="14"/>
        </w:rPr>
        <w:t> </w:t>
      </w:r>
      <w:r>
        <w:rPr>
          <w:sz w:val="14"/>
        </w:rPr>
        <w:t>passeggiando lungo le caratteristiche stradine di Higashiyama fino ad arrivare all’antico quartiere delle geishe di Gion, dove assisterete ad uno spettacolo di arti</w:t>
      </w:r>
      <w:r>
        <w:rPr>
          <w:spacing w:val="-42"/>
          <w:sz w:val="14"/>
        </w:rPr>
        <w:t> </w:t>
      </w:r>
      <w:r>
        <w:rPr>
          <w:w w:val="95"/>
          <w:sz w:val="14"/>
        </w:rPr>
        <w:t>tradizionali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giapponesi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Gion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Corner.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Visiteremo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anche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Nijo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Castle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and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Ninomaru-Goten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Palace.</w:t>
      </w:r>
      <w:r>
        <w:rPr>
          <w:spacing w:val="23"/>
          <w:w w:val="95"/>
          <w:sz w:val="14"/>
        </w:rPr>
        <w:t> </w:t>
      </w:r>
      <w:r>
        <w:rPr>
          <w:w w:val="95"/>
          <w:sz w:val="14"/>
        </w:rPr>
        <w:t>Pranzo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libero.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Cena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libera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pernottamento.</w:t>
      </w:r>
      <w:r>
        <w:rPr>
          <w:spacing w:val="22"/>
          <w:w w:val="95"/>
          <w:sz w:val="14"/>
        </w:rPr>
        <w:t> </w:t>
      </w:r>
      <w:r>
        <w:rPr>
          <w:w w:val="95"/>
          <w:sz w:val="14"/>
        </w:rPr>
        <w:t>HOTEL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DAIWA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ROYNET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KYOTO</w:t>
      </w:r>
      <w:r>
        <w:rPr>
          <w:spacing w:val="-40"/>
          <w:w w:val="95"/>
          <w:sz w:val="14"/>
        </w:rPr>
        <w:t> </w:t>
      </w:r>
      <w:r>
        <w:rPr>
          <w:sz w:val="14"/>
        </w:rPr>
        <w:t>EKIMAE</w:t>
      </w:r>
      <w:r>
        <w:rPr>
          <w:spacing w:val="-8"/>
          <w:sz w:val="14"/>
        </w:rPr>
        <w:t> </w:t>
      </w:r>
      <w:r>
        <w:rPr>
          <w:sz w:val="14"/>
        </w:rPr>
        <w:t>PREMIER</w:t>
      </w:r>
    </w:p>
    <w:p>
      <w:pPr>
        <w:pStyle w:val="BodyText"/>
        <w:spacing w:before="6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01" w:lineRule="auto" w:before="1" w:after="0"/>
        <w:ind w:left="101" w:right="128" w:firstLine="0"/>
        <w:jc w:val="both"/>
        <w:rPr>
          <w:sz w:val="14"/>
        </w:rPr>
      </w:pPr>
      <w:r>
        <w:rPr>
          <w:color w:val="E85F19"/>
          <w:w w:val="95"/>
          <w:sz w:val="14"/>
        </w:rPr>
        <w:t>aprile:</w:t>
      </w:r>
      <w:r>
        <w:rPr>
          <w:color w:val="E85F19"/>
          <w:spacing w:val="1"/>
          <w:w w:val="95"/>
          <w:sz w:val="14"/>
        </w:rPr>
        <w:t> </w:t>
      </w:r>
      <w:r>
        <w:rPr>
          <w:color w:val="E85F19"/>
          <w:w w:val="95"/>
          <w:sz w:val="14"/>
        </w:rPr>
        <w:t>KYOTO/NARA/OSAKA </w:t>
      </w:r>
      <w:r>
        <w:rPr>
          <w:w w:val="95"/>
          <w:sz w:val="14"/>
        </w:rPr>
        <w:t>Prima colazione in hotel. Incontro con la guida parlante Italiano e partenza con bus privato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per Nara, la prima capitale del Giappone.</w:t>
      </w:r>
      <w:r>
        <w:rPr>
          <w:spacing w:val="1"/>
          <w:w w:val="95"/>
          <w:sz w:val="14"/>
        </w:rPr>
        <w:t> </w:t>
      </w:r>
      <w:r>
        <w:rPr>
          <w:spacing w:val="-1"/>
          <w:w w:val="95"/>
          <w:sz w:val="14"/>
        </w:rPr>
        <w:t>Visiteremo</w:t>
      </w:r>
      <w:r>
        <w:rPr>
          <w:spacing w:val="-8"/>
          <w:w w:val="95"/>
          <w:sz w:val="14"/>
        </w:rPr>
        <w:t> </w:t>
      </w:r>
      <w:r>
        <w:rPr>
          <w:spacing w:val="-1"/>
          <w:w w:val="95"/>
          <w:sz w:val="14"/>
        </w:rPr>
        <w:t>en</w:t>
      </w:r>
      <w:r>
        <w:rPr>
          <w:spacing w:val="-8"/>
          <w:w w:val="95"/>
          <w:sz w:val="14"/>
        </w:rPr>
        <w:t> </w:t>
      </w:r>
      <w:r>
        <w:rPr>
          <w:spacing w:val="-1"/>
          <w:w w:val="95"/>
          <w:sz w:val="14"/>
        </w:rPr>
        <w:t>route</w:t>
      </w:r>
      <w:r>
        <w:rPr>
          <w:spacing w:val="-8"/>
          <w:w w:val="95"/>
          <w:sz w:val="14"/>
        </w:rPr>
        <w:t> </w:t>
      </w:r>
      <w:r>
        <w:rPr>
          <w:spacing w:val="-1"/>
          <w:w w:val="95"/>
          <w:sz w:val="14"/>
        </w:rPr>
        <w:t>il</w:t>
      </w:r>
      <w:r>
        <w:rPr>
          <w:spacing w:val="-8"/>
          <w:w w:val="95"/>
          <w:sz w:val="14"/>
        </w:rPr>
        <w:t> </w:t>
      </w:r>
      <w:r>
        <w:rPr>
          <w:spacing w:val="-1"/>
          <w:w w:val="95"/>
          <w:sz w:val="14"/>
        </w:rPr>
        <w:t>Fushimi</w:t>
      </w:r>
      <w:r>
        <w:rPr>
          <w:spacing w:val="-8"/>
          <w:w w:val="95"/>
          <w:sz w:val="14"/>
        </w:rPr>
        <w:t> </w:t>
      </w:r>
      <w:r>
        <w:rPr>
          <w:spacing w:val="-1"/>
          <w:w w:val="95"/>
          <w:sz w:val="14"/>
        </w:rPr>
        <w:t>Inari</w:t>
      </w:r>
      <w:r>
        <w:rPr>
          <w:spacing w:val="-8"/>
          <w:w w:val="95"/>
          <w:sz w:val="14"/>
        </w:rPr>
        <w:t> </w:t>
      </w:r>
      <w:r>
        <w:rPr>
          <w:spacing w:val="-1"/>
          <w:w w:val="95"/>
          <w:sz w:val="14"/>
        </w:rPr>
        <w:t>Shrine,</w:t>
      </w:r>
      <w:r>
        <w:rPr>
          <w:spacing w:val="-7"/>
          <w:w w:val="95"/>
          <w:sz w:val="14"/>
        </w:rPr>
        <w:t> </w:t>
      </w:r>
      <w:r>
        <w:rPr>
          <w:spacing w:val="-1"/>
          <w:w w:val="95"/>
          <w:sz w:val="14"/>
        </w:rPr>
        <w:t>il</w:t>
      </w:r>
      <w:r>
        <w:rPr>
          <w:spacing w:val="-8"/>
          <w:w w:val="95"/>
          <w:sz w:val="14"/>
        </w:rPr>
        <w:t> </w:t>
      </w:r>
      <w:r>
        <w:rPr>
          <w:spacing w:val="-1"/>
          <w:w w:val="95"/>
          <w:sz w:val="14"/>
        </w:rPr>
        <w:t>santuario</w:t>
      </w:r>
      <w:r>
        <w:rPr>
          <w:spacing w:val="-8"/>
          <w:w w:val="95"/>
          <w:sz w:val="14"/>
        </w:rPr>
        <w:t> </w:t>
      </w:r>
      <w:r>
        <w:rPr>
          <w:spacing w:val="-1"/>
          <w:w w:val="95"/>
          <w:sz w:val="14"/>
        </w:rPr>
        <w:t>dai</w:t>
      </w:r>
      <w:r>
        <w:rPr>
          <w:spacing w:val="-8"/>
          <w:w w:val="95"/>
          <w:sz w:val="14"/>
        </w:rPr>
        <w:t> </w:t>
      </w:r>
      <w:r>
        <w:rPr>
          <w:spacing w:val="-1"/>
          <w:w w:val="95"/>
          <w:sz w:val="14"/>
        </w:rPr>
        <w:t>portali</w:t>
      </w:r>
      <w:r>
        <w:rPr>
          <w:spacing w:val="-8"/>
          <w:w w:val="95"/>
          <w:sz w:val="14"/>
        </w:rPr>
        <w:t> </w:t>
      </w:r>
      <w:r>
        <w:rPr>
          <w:spacing w:val="-1"/>
          <w:w w:val="95"/>
          <w:sz w:val="14"/>
        </w:rPr>
        <w:t>rosso</w:t>
      </w:r>
      <w:r>
        <w:rPr>
          <w:spacing w:val="-8"/>
          <w:w w:val="95"/>
          <w:sz w:val="14"/>
        </w:rPr>
        <w:t> </w:t>
      </w:r>
      <w:r>
        <w:rPr>
          <w:spacing w:val="-1"/>
          <w:w w:val="95"/>
          <w:sz w:val="14"/>
        </w:rPr>
        <w:t>vermiglio,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location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utilizzata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nel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film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Memorie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una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Geisha.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Arrivati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Nara,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visita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al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Tempio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Todaiji,</w:t>
      </w:r>
      <w:r>
        <w:rPr>
          <w:spacing w:val="-40"/>
          <w:w w:val="95"/>
          <w:sz w:val="14"/>
        </w:rPr>
        <w:t> </w:t>
      </w:r>
      <w:r>
        <w:rPr>
          <w:w w:val="95"/>
          <w:sz w:val="14"/>
        </w:rPr>
        <w:t>famoso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per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la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grande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statua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del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Buddha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bronzo,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circondato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da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un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grande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parco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dove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numerosi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cervi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sacri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vivono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liberamente.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Proseguimento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quindi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per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Osaka.</w:t>
      </w:r>
      <w:r>
        <w:rPr>
          <w:spacing w:val="-4"/>
          <w:w w:val="95"/>
          <w:sz w:val="14"/>
        </w:rPr>
        <w:t> </w:t>
      </w:r>
      <w:r>
        <w:rPr>
          <w:w w:val="95"/>
          <w:sz w:val="14"/>
        </w:rPr>
        <w:t>Pranzo</w:t>
      </w:r>
      <w:r>
        <w:rPr>
          <w:spacing w:val="-40"/>
          <w:w w:val="95"/>
          <w:sz w:val="14"/>
        </w:rPr>
        <w:t> </w:t>
      </w:r>
      <w:r>
        <w:rPr>
          <w:sz w:val="14"/>
        </w:rPr>
        <w:t>libero.</w:t>
      </w:r>
      <w:r>
        <w:rPr>
          <w:spacing w:val="-8"/>
          <w:sz w:val="14"/>
        </w:rPr>
        <w:t> </w:t>
      </w:r>
      <w:r>
        <w:rPr>
          <w:sz w:val="14"/>
        </w:rPr>
        <w:t>Cena</w:t>
      </w:r>
      <w:r>
        <w:rPr>
          <w:spacing w:val="-8"/>
          <w:sz w:val="14"/>
        </w:rPr>
        <w:t> </w:t>
      </w:r>
      <w:r>
        <w:rPr>
          <w:sz w:val="14"/>
        </w:rPr>
        <w:t>libera</w:t>
      </w:r>
      <w:r>
        <w:rPr>
          <w:spacing w:val="-8"/>
          <w:sz w:val="14"/>
        </w:rPr>
        <w:t> </w:t>
      </w:r>
      <w:r>
        <w:rPr>
          <w:sz w:val="14"/>
        </w:rPr>
        <w:t>e</w:t>
      </w:r>
      <w:r>
        <w:rPr>
          <w:spacing w:val="-8"/>
          <w:sz w:val="14"/>
        </w:rPr>
        <w:t> </w:t>
      </w:r>
      <w:r>
        <w:rPr>
          <w:sz w:val="14"/>
        </w:rPr>
        <w:t>pernottamento.</w:t>
      </w:r>
      <w:r>
        <w:rPr>
          <w:spacing w:val="-7"/>
          <w:sz w:val="14"/>
        </w:rPr>
        <w:t> </w:t>
      </w:r>
      <w:r>
        <w:rPr>
          <w:sz w:val="14"/>
        </w:rPr>
        <w:t>HOTEL</w:t>
      </w:r>
      <w:r>
        <w:rPr>
          <w:spacing w:val="-8"/>
          <w:sz w:val="14"/>
        </w:rPr>
        <w:t> </w:t>
      </w:r>
      <w:r>
        <w:rPr>
          <w:sz w:val="14"/>
        </w:rPr>
        <w:t>ELSEREINE</w:t>
      </w:r>
      <w:r>
        <w:rPr>
          <w:spacing w:val="-8"/>
          <w:sz w:val="14"/>
        </w:rPr>
        <w:t> </w:t>
      </w:r>
      <w:r>
        <w:rPr>
          <w:sz w:val="14"/>
        </w:rPr>
        <w:t>OSAKA.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289" w:val="left" w:leader="none"/>
        </w:tabs>
        <w:spacing w:line="201" w:lineRule="auto" w:before="0" w:after="0"/>
        <w:ind w:left="101" w:right="127" w:firstLine="0"/>
        <w:jc w:val="both"/>
        <w:rPr>
          <w:sz w:val="14"/>
        </w:rPr>
      </w:pPr>
      <w:r>
        <w:rPr>
          <w:color w:val="E85F19"/>
          <w:spacing w:val="-1"/>
          <w:sz w:val="14"/>
        </w:rPr>
        <w:t>aprile:</w:t>
      </w:r>
      <w:r>
        <w:rPr>
          <w:color w:val="E85F19"/>
          <w:spacing w:val="-10"/>
          <w:sz w:val="14"/>
        </w:rPr>
        <w:t> </w:t>
      </w:r>
      <w:r>
        <w:rPr>
          <w:color w:val="E85F19"/>
          <w:spacing w:val="-1"/>
          <w:sz w:val="14"/>
        </w:rPr>
        <w:t>OSAKA/HIROSHIMA/MIYAJIMA/OSAKA</w:t>
      </w:r>
      <w:r>
        <w:rPr>
          <w:color w:val="E85F19"/>
          <w:spacing w:val="-10"/>
          <w:sz w:val="14"/>
        </w:rPr>
        <w:t> </w:t>
      </w:r>
      <w:r>
        <w:rPr>
          <w:spacing w:val="-1"/>
          <w:sz w:val="14"/>
        </w:rPr>
        <w:t>Prima</w:t>
      </w:r>
      <w:r>
        <w:rPr>
          <w:spacing w:val="-9"/>
          <w:sz w:val="14"/>
        </w:rPr>
        <w:t> </w:t>
      </w:r>
      <w:r>
        <w:rPr>
          <w:spacing w:val="-1"/>
          <w:sz w:val="14"/>
        </w:rPr>
        <w:t>colazione</w:t>
      </w:r>
      <w:r>
        <w:rPr>
          <w:spacing w:val="-10"/>
          <w:sz w:val="14"/>
        </w:rPr>
        <w:t> </w:t>
      </w:r>
      <w:r>
        <w:rPr>
          <w:sz w:val="14"/>
        </w:rPr>
        <w:t>in</w:t>
      </w:r>
      <w:r>
        <w:rPr>
          <w:spacing w:val="-9"/>
          <w:sz w:val="14"/>
        </w:rPr>
        <w:t> </w:t>
      </w:r>
      <w:r>
        <w:rPr>
          <w:sz w:val="14"/>
        </w:rPr>
        <w:t>hotel.</w:t>
      </w:r>
      <w:r>
        <w:rPr>
          <w:spacing w:val="25"/>
          <w:sz w:val="14"/>
        </w:rPr>
        <w:t> </w:t>
      </w:r>
      <w:r>
        <w:rPr>
          <w:sz w:val="14"/>
        </w:rPr>
        <w:t>Incontro</w:t>
      </w:r>
      <w:r>
        <w:rPr>
          <w:spacing w:val="-9"/>
          <w:sz w:val="14"/>
        </w:rPr>
        <w:t> </w:t>
      </w:r>
      <w:r>
        <w:rPr>
          <w:sz w:val="14"/>
        </w:rPr>
        <w:t>con</w:t>
      </w:r>
      <w:r>
        <w:rPr>
          <w:spacing w:val="-10"/>
          <w:sz w:val="14"/>
        </w:rPr>
        <w:t> </w:t>
      </w:r>
      <w:r>
        <w:rPr>
          <w:sz w:val="14"/>
        </w:rPr>
        <w:t>la</w:t>
      </w:r>
      <w:r>
        <w:rPr>
          <w:spacing w:val="-9"/>
          <w:sz w:val="14"/>
        </w:rPr>
        <w:t> </w:t>
      </w:r>
      <w:r>
        <w:rPr>
          <w:sz w:val="14"/>
        </w:rPr>
        <w:t>guida</w:t>
      </w:r>
      <w:r>
        <w:rPr>
          <w:spacing w:val="-10"/>
          <w:sz w:val="14"/>
        </w:rPr>
        <w:t> </w:t>
      </w:r>
      <w:r>
        <w:rPr>
          <w:sz w:val="14"/>
        </w:rPr>
        <w:t>parlante</w:t>
      </w:r>
      <w:r>
        <w:rPr>
          <w:spacing w:val="-10"/>
          <w:sz w:val="14"/>
        </w:rPr>
        <w:t> </w:t>
      </w:r>
      <w:r>
        <w:rPr>
          <w:sz w:val="14"/>
        </w:rPr>
        <w:t>Italiano</w:t>
      </w:r>
      <w:r>
        <w:rPr>
          <w:spacing w:val="-9"/>
          <w:sz w:val="14"/>
        </w:rPr>
        <w:t> </w:t>
      </w:r>
      <w:r>
        <w:rPr>
          <w:sz w:val="14"/>
        </w:rPr>
        <w:t>e</w:t>
      </w:r>
      <w:r>
        <w:rPr>
          <w:spacing w:val="-10"/>
          <w:sz w:val="14"/>
        </w:rPr>
        <w:t> </w:t>
      </w:r>
      <w:r>
        <w:rPr>
          <w:sz w:val="14"/>
        </w:rPr>
        <w:t>partenza</w:t>
      </w:r>
      <w:r>
        <w:rPr>
          <w:spacing w:val="-9"/>
          <w:sz w:val="14"/>
        </w:rPr>
        <w:t> </w:t>
      </w:r>
      <w:r>
        <w:rPr>
          <w:sz w:val="14"/>
        </w:rPr>
        <w:t>in</w:t>
      </w:r>
      <w:r>
        <w:rPr>
          <w:spacing w:val="-10"/>
          <w:sz w:val="14"/>
        </w:rPr>
        <w:t> </w:t>
      </w:r>
      <w:r>
        <w:rPr>
          <w:sz w:val="14"/>
        </w:rPr>
        <w:t>treno</w:t>
      </w:r>
      <w:r>
        <w:rPr>
          <w:spacing w:val="-9"/>
          <w:sz w:val="14"/>
        </w:rPr>
        <w:t> </w:t>
      </w:r>
      <w:r>
        <w:rPr>
          <w:sz w:val="14"/>
        </w:rPr>
        <w:t>per</w:t>
      </w:r>
      <w:r>
        <w:rPr>
          <w:spacing w:val="-10"/>
          <w:sz w:val="14"/>
        </w:rPr>
        <w:t> </w:t>
      </w:r>
      <w:r>
        <w:rPr>
          <w:sz w:val="14"/>
        </w:rPr>
        <w:t>Hiroshima.</w:t>
      </w:r>
      <w:r>
        <w:rPr>
          <w:spacing w:val="-10"/>
          <w:sz w:val="14"/>
        </w:rPr>
        <w:t> </w:t>
      </w:r>
      <w:r>
        <w:rPr>
          <w:sz w:val="14"/>
        </w:rPr>
        <w:t>Visita</w:t>
      </w:r>
      <w:r>
        <w:rPr>
          <w:spacing w:val="-9"/>
          <w:sz w:val="14"/>
        </w:rPr>
        <w:t> </w:t>
      </w:r>
      <w:r>
        <w:rPr>
          <w:sz w:val="14"/>
        </w:rPr>
        <w:t>della</w:t>
      </w:r>
      <w:r>
        <w:rPr>
          <w:spacing w:val="-10"/>
          <w:sz w:val="14"/>
        </w:rPr>
        <w:t> </w:t>
      </w:r>
      <w:r>
        <w:rPr>
          <w:sz w:val="14"/>
        </w:rPr>
        <w:t>città</w:t>
      </w:r>
      <w:r>
        <w:rPr>
          <w:spacing w:val="-42"/>
          <w:sz w:val="14"/>
        </w:rPr>
        <w:t> </w:t>
      </w:r>
      <w:r>
        <w:rPr>
          <w:w w:val="95"/>
          <w:sz w:val="14"/>
        </w:rPr>
        <w:t>con bus privato: il Genpaku Dome; la cupola rimasta intatta dopo lo scoppio della bomba atomica, il Parco Memoriale ed il Museo della Pace. Proseguimento in treno e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traghetto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per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l’Isola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Miyajima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visita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del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santuario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Itsukushima,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dove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gli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edifici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sembrano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galleggiare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sulle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acque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del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Mare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Interno.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Rientro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ad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Hiroshima</w:t>
      </w:r>
      <w:r>
        <w:rPr>
          <w:spacing w:val="32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partenza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in</w:t>
      </w:r>
      <w:r>
        <w:rPr>
          <w:spacing w:val="-40"/>
          <w:w w:val="95"/>
          <w:sz w:val="14"/>
        </w:rPr>
        <w:t> </w:t>
      </w:r>
      <w:r>
        <w:rPr>
          <w:sz w:val="14"/>
        </w:rPr>
        <w:t>treno</w:t>
      </w:r>
      <w:r>
        <w:rPr>
          <w:spacing w:val="-10"/>
          <w:sz w:val="14"/>
        </w:rPr>
        <w:t> </w:t>
      </w:r>
      <w:r>
        <w:rPr>
          <w:sz w:val="14"/>
        </w:rPr>
        <w:t>per</w:t>
      </w:r>
      <w:r>
        <w:rPr>
          <w:spacing w:val="-10"/>
          <w:sz w:val="14"/>
        </w:rPr>
        <w:t> </w:t>
      </w:r>
      <w:r>
        <w:rPr>
          <w:sz w:val="14"/>
        </w:rPr>
        <w:t>Osaka.</w:t>
      </w:r>
      <w:r>
        <w:rPr>
          <w:spacing w:val="-10"/>
          <w:sz w:val="14"/>
        </w:rPr>
        <w:t> </w:t>
      </w:r>
      <w:r>
        <w:rPr>
          <w:sz w:val="14"/>
        </w:rPr>
        <w:t>Pranzo</w:t>
      </w:r>
      <w:r>
        <w:rPr>
          <w:spacing w:val="-10"/>
          <w:sz w:val="14"/>
        </w:rPr>
        <w:t> </w:t>
      </w:r>
      <w:r>
        <w:rPr>
          <w:sz w:val="14"/>
        </w:rPr>
        <w:t>in</w:t>
      </w:r>
      <w:r>
        <w:rPr>
          <w:spacing w:val="-10"/>
          <w:sz w:val="14"/>
        </w:rPr>
        <w:t> </w:t>
      </w:r>
      <w:r>
        <w:rPr>
          <w:sz w:val="14"/>
        </w:rPr>
        <w:t>corso</w:t>
      </w:r>
      <w:r>
        <w:rPr>
          <w:spacing w:val="-10"/>
          <w:sz w:val="14"/>
        </w:rPr>
        <w:t> </w:t>
      </w:r>
      <w:r>
        <w:rPr>
          <w:sz w:val="14"/>
        </w:rPr>
        <w:t>di</w:t>
      </w:r>
      <w:r>
        <w:rPr>
          <w:spacing w:val="-10"/>
          <w:sz w:val="14"/>
        </w:rPr>
        <w:t> </w:t>
      </w:r>
      <w:r>
        <w:rPr>
          <w:sz w:val="14"/>
        </w:rPr>
        <w:t>escursione.</w:t>
      </w:r>
      <w:r>
        <w:rPr>
          <w:spacing w:val="25"/>
          <w:sz w:val="14"/>
        </w:rPr>
        <w:t> </w:t>
      </w:r>
      <w:r>
        <w:rPr>
          <w:sz w:val="14"/>
        </w:rPr>
        <w:t>Cena</w:t>
      </w:r>
      <w:r>
        <w:rPr>
          <w:spacing w:val="-10"/>
          <w:sz w:val="14"/>
        </w:rPr>
        <w:t> </w:t>
      </w:r>
      <w:r>
        <w:rPr>
          <w:sz w:val="14"/>
        </w:rPr>
        <w:t>libera</w:t>
      </w:r>
      <w:r>
        <w:rPr>
          <w:spacing w:val="-10"/>
          <w:sz w:val="14"/>
        </w:rPr>
        <w:t> </w:t>
      </w:r>
      <w:r>
        <w:rPr>
          <w:sz w:val="14"/>
        </w:rPr>
        <w:t>nel</w:t>
      </w:r>
      <w:r>
        <w:rPr>
          <w:spacing w:val="-10"/>
          <w:sz w:val="14"/>
        </w:rPr>
        <w:t> </w:t>
      </w:r>
      <w:r>
        <w:rPr>
          <w:sz w:val="14"/>
        </w:rPr>
        <w:t>famoso</w:t>
      </w:r>
      <w:r>
        <w:rPr>
          <w:spacing w:val="-10"/>
          <w:sz w:val="14"/>
        </w:rPr>
        <w:t> </w:t>
      </w:r>
      <w:r>
        <w:rPr>
          <w:sz w:val="14"/>
        </w:rPr>
        <w:t>quartiere</w:t>
      </w:r>
      <w:r>
        <w:rPr>
          <w:spacing w:val="-10"/>
          <w:sz w:val="14"/>
        </w:rPr>
        <w:t> </w:t>
      </w:r>
      <w:r>
        <w:rPr>
          <w:sz w:val="14"/>
        </w:rPr>
        <w:t>dello</w:t>
      </w:r>
      <w:r>
        <w:rPr>
          <w:spacing w:val="-10"/>
          <w:sz w:val="14"/>
        </w:rPr>
        <w:t> </w:t>
      </w:r>
      <w:r>
        <w:rPr>
          <w:sz w:val="14"/>
        </w:rPr>
        <w:t>street</w:t>
      </w:r>
      <w:r>
        <w:rPr>
          <w:spacing w:val="-9"/>
          <w:sz w:val="14"/>
        </w:rPr>
        <w:t> </w:t>
      </w:r>
      <w:r>
        <w:rPr>
          <w:sz w:val="14"/>
        </w:rPr>
        <w:t>food</w:t>
      </w:r>
      <w:r>
        <w:rPr>
          <w:spacing w:val="-10"/>
          <w:sz w:val="14"/>
        </w:rPr>
        <w:t> </w:t>
      </w:r>
      <w:r>
        <w:rPr>
          <w:sz w:val="14"/>
        </w:rPr>
        <w:t>di</w:t>
      </w:r>
      <w:r>
        <w:rPr>
          <w:spacing w:val="24"/>
          <w:sz w:val="14"/>
        </w:rPr>
        <w:t> </w:t>
      </w:r>
      <w:r>
        <w:rPr>
          <w:sz w:val="14"/>
        </w:rPr>
        <w:t>NAMBA</w:t>
      </w:r>
      <w:r>
        <w:rPr>
          <w:spacing w:val="-10"/>
          <w:sz w:val="14"/>
        </w:rPr>
        <w:t> </w:t>
      </w:r>
      <w:r>
        <w:rPr>
          <w:sz w:val="14"/>
        </w:rPr>
        <w:t>DOTONBORI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271" w:val="left" w:leader="none"/>
        </w:tabs>
        <w:spacing w:line="201" w:lineRule="auto" w:before="0" w:after="0"/>
        <w:ind w:left="101" w:right="126" w:firstLine="0"/>
        <w:jc w:val="both"/>
        <w:rPr>
          <w:sz w:val="14"/>
        </w:rPr>
      </w:pPr>
      <w:r>
        <w:rPr>
          <w:color w:val="E85F19"/>
          <w:w w:val="95"/>
          <w:sz w:val="14"/>
        </w:rPr>
        <w:t>aprile:</w:t>
      </w:r>
      <w:r>
        <w:rPr>
          <w:color w:val="E85F19"/>
          <w:spacing w:val="-9"/>
          <w:w w:val="95"/>
          <w:sz w:val="14"/>
        </w:rPr>
        <w:t> </w:t>
      </w:r>
      <w:r>
        <w:rPr>
          <w:color w:val="E85F19"/>
          <w:w w:val="95"/>
          <w:sz w:val="14"/>
        </w:rPr>
        <w:t>OSAKA</w:t>
      </w:r>
      <w:r>
        <w:rPr>
          <w:color w:val="E85F19"/>
          <w:spacing w:val="-8"/>
          <w:w w:val="95"/>
          <w:sz w:val="14"/>
        </w:rPr>
        <w:t> </w:t>
      </w:r>
      <w:r>
        <w:rPr>
          <w:color w:val="E85F19"/>
          <w:w w:val="95"/>
          <w:sz w:val="14"/>
        </w:rPr>
        <w:t>/</w:t>
      </w:r>
      <w:r>
        <w:rPr>
          <w:color w:val="E85F19"/>
          <w:spacing w:val="-8"/>
          <w:w w:val="95"/>
          <w:sz w:val="14"/>
        </w:rPr>
        <w:t> </w:t>
      </w:r>
      <w:r>
        <w:rPr>
          <w:color w:val="E85F19"/>
          <w:w w:val="95"/>
          <w:sz w:val="14"/>
        </w:rPr>
        <w:t>ITALIA</w:t>
      </w:r>
      <w:r>
        <w:rPr>
          <w:color w:val="E85F19"/>
          <w:spacing w:val="-9"/>
          <w:w w:val="95"/>
          <w:sz w:val="14"/>
        </w:rPr>
        <w:t> </w:t>
      </w:r>
      <w:r>
        <w:rPr>
          <w:w w:val="95"/>
          <w:sz w:val="14"/>
        </w:rPr>
        <w:t>Prima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colazione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in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hotel.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Incontro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con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la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guida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parlante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italiano,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giro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panoramico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della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città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in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bus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privato,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andremo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visitare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l’Osaka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Castle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Park,</w:t>
      </w:r>
      <w:r>
        <w:rPr>
          <w:spacing w:val="-40"/>
          <w:w w:val="95"/>
          <w:sz w:val="14"/>
        </w:rPr>
        <w:t> </w:t>
      </w:r>
      <w:r>
        <w:rPr>
          <w:w w:val="95"/>
          <w:sz w:val="14"/>
        </w:rPr>
        <w:t>un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parco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storico,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situato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nel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centro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della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città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dove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si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potranno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ammirare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tra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l’altro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numerosi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alberi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ciliegio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in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fiore.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Poi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visita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dell’avveniristico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Umeda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Sky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Building,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oggi</w:t>
      </w:r>
      <w:r>
        <w:rPr>
          <w:spacing w:val="-40"/>
          <w:w w:val="95"/>
          <w:sz w:val="14"/>
        </w:rPr>
        <w:t> </w:t>
      </w:r>
      <w:r>
        <w:rPr>
          <w:w w:val="95"/>
          <w:sz w:val="14"/>
        </w:rPr>
        <w:t>l’attrazione più bella di Osaka. Il grattacielo tra i più alti del Giappone dove potremo prendere un caffè e godere della fantastica vista, fare shopping o visitare il museo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d’arte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al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suo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interno,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trasferimento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con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bus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privato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all’aeroporto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Osaka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Kansai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ore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19,00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per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le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procedure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check-in.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Ore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23:45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partenza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del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volo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per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Roma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via</w:t>
      </w:r>
      <w:r>
        <w:rPr>
          <w:spacing w:val="-5"/>
          <w:w w:val="95"/>
          <w:sz w:val="14"/>
        </w:rPr>
        <w:t> </w:t>
      </w:r>
      <w:r>
        <w:rPr>
          <w:w w:val="95"/>
          <w:sz w:val="14"/>
        </w:rPr>
        <w:t>Dubai.</w:t>
      </w:r>
    </w:p>
    <w:p>
      <w:pPr>
        <w:pStyle w:val="BodyText"/>
        <w:spacing w:before="153"/>
        <w:ind w:left="101"/>
        <w:jc w:val="both"/>
      </w:pPr>
      <w:r>
        <w:rPr>
          <w:color w:val="E85F19"/>
          <w:w w:val="90"/>
        </w:rPr>
        <w:t>17</w:t>
      </w:r>
      <w:r>
        <w:rPr>
          <w:color w:val="E85F19"/>
          <w:spacing w:val="4"/>
          <w:w w:val="90"/>
        </w:rPr>
        <w:t> </w:t>
      </w:r>
      <w:r>
        <w:rPr>
          <w:color w:val="E85F19"/>
          <w:w w:val="90"/>
        </w:rPr>
        <w:t>Aprile</w:t>
      </w:r>
      <w:r>
        <w:rPr>
          <w:color w:val="E85F19"/>
          <w:spacing w:val="5"/>
          <w:w w:val="90"/>
        </w:rPr>
        <w:t> </w:t>
      </w:r>
      <w:r>
        <w:rPr>
          <w:color w:val="E85F19"/>
          <w:w w:val="90"/>
        </w:rPr>
        <w:t>ROMA</w:t>
      </w:r>
      <w:r>
        <w:rPr>
          <w:color w:val="E85F19"/>
          <w:spacing w:val="4"/>
          <w:w w:val="90"/>
        </w:rPr>
        <w:t> </w:t>
      </w:r>
      <w:r>
        <w:rPr>
          <w:w w:val="90"/>
        </w:rPr>
        <w:t>Arrivo</w:t>
      </w:r>
      <w:r>
        <w:rPr>
          <w:spacing w:val="5"/>
          <w:w w:val="90"/>
        </w:rPr>
        <w:t> </w:t>
      </w:r>
      <w:r>
        <w:rPr>
          <w:w w:val="90"/>
        </w:rPr>
        <w:t>a</w:t>
      </w:r>
      <w:r>
        <w:rPr>
          <w:spacing w:val="5"/>
          <w:w w:val="90"/>
        </w:rPr>
        <w:t> </w:t>
      </w:r>
      <w:r>
        <w:rPr>
          <w:w w:val="90"/>
        </w:rPr>
        <w:t>Roma</w:t>
      </w:r>
      <w:r>
        <w:rPr>
          <w:spacing w:val="4"/>
          <w:w w:val="90"/>
        </w:rPr>
        <w:t> </w:t>
      </w:r>
      <w:r>
        <w:rPr>
          <w:w w:val="90"/>
        </w:rPr>
        <w:t>ore</w:t>
      </w:r>
      <w:r>
        <w:rPr>
          <w:spacing w:val="5"/>
          <w:w w:val="90"/>
        </w:rPr>
        <w:t> </w:t>
      </w:r>
      <w:r>
        <w:rPr>
          <w:w w:val="90"/>
        </w:rPr>
        <w:t>13:25</w:t>
      </w:r>
      <w:r>
        <w:rPr>
          <w:spacing w:val="5"/>
          <w:w w:val="90"/>
        </w:rPr>
        <w:t> </w:t>
      </w:r>
      <w:r>
        <w:rPr>
          <w:w w:val="90"/>
        </w:rPr>
        <w:t>locali</w:t>
      </w:r>
      <w:r>
        <w:rPr>
          <w:spacing w:val="4"/>
          <w:w w:val="90"/>
        </w:rPr>
        <w:t> </w:t>
      </w:r>
      <w:r>
        <w:rPr>
          <w:w w:val="90"/>
        </w:rPr>
        <w:t>e</w:t>
      </w:r>
      <w:r>
        <w:rPr>
          <w:spacing w:val="5"/>
          <w:w w:val="90"/>
        </w:rPr>
        <w:t> </w:t>
      </w:r>
      <w:r>
        <w:rPr>
          <w:w w:val="90"/>
        </w:rPr>
        <w:t>fine</w:t>
      </w:r>
      <w:r>
        <w:rPr>
          <w:spacing w:val="4"/>
          <w:w w:val="90"/>
        </w:rPr>
        <w:t> </w:t>
      </w:r>
      <w:r>
        <w:rPr>
          <w:w w:val="90"/>
        </w:rPr>
        <w:t>dei</w:t>
      </w:r>
      <w:r>
        <w:rPr>
          <w:spacing w:val="5"/>
          <w:w w:val="90"/>
        </w:rPr>
        <w:t> </w:t>
      </w:r>
      <w:r>
        <w:rPr>
          <w:w w:val="90"/>
        </w:rPr>
        <w:t>servizi.</w:t>
      </w:r>
    </w:p>
    <w:sectPr>
      <w:pgSz w:w="11910" w:h="16840"/>
      <w:pgMar w:top="640" w:bottom="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0"/>
      <w:numFmt w:val="decimal"/>
      <w:lvlText w:val="%1"/>
      <w:lvlJc w:val="left"/>
      <w:pPr>
        <w:ind w:left="101" w:hanging="182"/>
        <w:jc w:val="left"/>
      </w:pPr>
      <w:rPr>
        <w:rFonts w:hint="default" w:ascii="Lucida Sans Unicode" w:hAnsi="Lucida Sans Unicode" w:eastAsia="Lucida Sans Unicode" w:cs="Lucida Sans Unicode"/>
        <w:color w:val="E85F19"/>
        <w:w w:val="75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4" w:hanging="1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09" w:hanging="1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13" w:hanging="1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18" w:hanging="1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22" w:hanging="1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27" w:hanging="1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31" w:hanging="1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36" w:hanging="182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5"/>
      <w:numFmt w:val="decimalZero"/>
      <w:lvlText w:val="%1"/>
      <w:lvlJc w:val="left"/>
      <w:pPr>
        <w:ind w:left="316" w:hanging="215"/>
        <w:jc w:val="left"/>
      </w:pPr>
      <w:rPr>
        <w:rFonts w:hint="default" w:ascii="Lucida Sans Unicode" w:hAnsi="Lucida Sans Unicode" w:eastAsia="Lucida Sans Unicode" w:cs="Lucida Sans Unicode"/>
        <w:color w:val="E85F19"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2" w:hanging="21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85" w:hanging="21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67" w:hanging="21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50" w:hanging="21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32" w:hanging="21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15" w:hanging="21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97" w:hanging="21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80" w:hanging="215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07" w:hanging="360"/>
      </w:pPr>
      <w:rPr>
        <w:rFonts w:hint="default" w:ascii="Trebuchet MS" w:hAnsi="Trebuchet MS" w:eastAsia="Trebuchet MS" w:cs="Trebuchet MS"/>
        <w:color w:val="FFFFFF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7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4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2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489" w:hanging="360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4"/>
      <w:szCs w:val="1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94" w:right="94"/>
      <w:jc w:val="center"/>
    </w:pPr>
    <w:rPr>
      <w:rFonts w:ascii="Georgia" w:hAnsi="Georgia" w:eastAsia="Georgia" w:cs="Georgia"/>
      <w:i/>
      <w:iCs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01"/>
      <w:jc w:val="both"/>
    </w:pPr>
    <w:rPr>
      <w:rFonts w:ascii="Lucida Sans Unicode" w:hAnsi="Lucida Sans Unicode" w:eastAsia="Lucida Sans Unicode" w:cs="Lucida Sans Unicode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2023-12-04T15:05:29Z</dcterms:created>
  <dcterms:modified xsi:type="dcterms:W3CDTF">2023-12-04T15:05:29Z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2023-12-04T00:00:00Z</vt:filetime>
  </property>
</Properties>
</file>